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B54AB" w14:textId="3504732E" w:rsidR="00067A1E" w:rsidRPr="004D0C83" w:rsidRDefault="004D0C83" w:rsidP="00067A1E">
      <w:pPr>
        <w:tabs>
          <w:tab w:val="left" w:pos="6379"/>
        </w:tabs>
        <w:spacing w:after="0"/>
        <w:ind w:right="-142"/>
        <w:rPr>
          <w:rFonts w:cs="Tahoma"/>
          <w:sz w:val="20"/>
        </w:rPr>
      </w:pPr>
      <w:r w:rsidRPr="004D0C83">
        <w:rPr>
          <w:rFonts w:cs="Tahoma"/>
          <w:b/>
          <w:bCs/>
          <w:sz w:val="20"/>
        </w:rPr>
        <w:t>Številka</w:t>
      </w:r>
      <w:r w:rsidR="00067A1E" w:rsidRPr="004D0C83">
        <w:rPr>
          <w:rFonts w:cs="Tahoma"/>
          <w:b/>
          <w:bCs/>
          <w:sz w:val="20"/>
        </w:rPr>
        <w:t>:</w:t>
      </w:r>
      <w:r w:rsidR="00067A1E" w:rsidRPr="004D0C83">
        <w:rPr>
          <w:rFonts w:cs="Tahoma"/>
          <w:sz w:val="20"/>
        </w:rPr>
        <w:t xml:space="preserve"> 6102-</w:t>
      </w:r>
      <w:r w:rsidRPr="004D0C83">
        <w:rPr>
          <w:rFonts w:cs="Tahoma"/>
          <w:sz w:val="20"/>
        </w:rPr>
        <w:t>3</w:t>
      </w:r>
      <w:r w:rsidR="00067A1E" w:rsidRPr="004D0C83">
        <w:rPr>
          <w:rFonts w:cs="Tahoma"/>
          <w:sz w:val="20"/>
        </w:rPr>
        <w:t>/2023-</w:t>
      </w:r>
      <w:r w:rsidRPr="004D0C83">
        <w:rPr>
          <w:rFonts w:cs="Tahoma"/>
          <w:sz w:val="20"/>
        </w:rPr>
        <w:t>3</w:t>
      </w:r>
    </w:p>
    <w:p w14:paraId="24ABFE43" w14:textId="43712A63" w:rsidR="00067A1E" w:rsidRPr="00704690" w:rsidRDefault="00067A1E" w:rsidP="004D0C83">
      <w:pPr>
        <w:tabs>
          <w:tab w:val="left" w:pos="6379"/>
        </w:tabs>
        <w:spacing w:after="0"/>
        <w:ind w:right="-142"/>
        <w:rPr>
          <w:rFonts w:cs="Tahoma"/>
          <w:sz w:val="20"/>
        </w:rPr>
      </w:pPr>
      <w:r w:rsidRPr="004D0C83">
        <w:rPr>
          <w:rFonts w:cs="Tahoma"/>
          <w:b/>
          <w:bCs/>
          <w:sz w:val="20"/>
        </w:rPr>
        <w:t>Datum:</w:t>
      </w:r>
      <w:r w:rsidRPr="004D0C83">
        <w:rPr>
          <w:rFonts w:cs="Tahoma"/>
          <w:sz w:val="20"/>
        </w:rPr>
        <w:t xml:space="preserve"> </w:t>
      </w:r>
      <w:r w:rsidR="004D0C83" w:rsidRPr="004D0C83">
        <w:rPr>
          <w:rFonts w:cs="Tahoma"/>
          <w:sz w:val="20"/>
        </w:rPr>
        <w:t>17</w:t>
      </w:r>
      <w:r w:rsidRPr="004D0C83">
        <w:rPr>
          <w:rFonts w:cs="Tahoma"/>
          <w:sz w:val="20"/>
        </w:rPr>
        <w:t>.</w:t>
      </w:r>
      <w:r w:rsidR="004D0C83" w:rsidRPr="004D0C83">
        <w:rPr>
          <w:rFonts w:cs="Tahoma"/>
          <w:sz w:val="20"/>
        </w:rPr>
        <w:t xml:space="preserve"> 3</w:t>
      </w:r>
      <w:r w:rsidRPr="004D0C83">
        <w:rPr>
          <w:rFonts w:cs="Tahoma"/>
          <w:sz w:val="20"/>
        </w:rPr>
        <w:t>.</w:t>
      </w:r>
      <w:r w:rsidR="004D0C83" w:rsidRPr="004D0C83">
        <w:rPr>
          <w:rFonts w:cs="Tahoma"/>
          <w:sz w:val="20"/>
        </w:rPr>
        <w:t xml:space="preserve"> 2</w:t>
      </w:r>
      <w:r w:rsidRPr="004D0C83">
        <w:rPr>
          <w:rFonts w:cs="Tahoma"/>
          <w:sz w:val="20"/>
        </w:rPr>
        <w:t>023</w:t>
      </w:r>
    </w:p>
    <w:p w14:paraId="75461785" w14:textId="77777777" w:rsidR="00067A1E" w:rsidRDefault="00067A1E" w:rsidP="00946130">
      <w:pPr>
        <w:rPr>
          <w:lang w:eastAsia="sl-SI"/>
        </w:rPr>
      </w:pPr>
    </w:p>
    <w:p w14:paraId="1D013896" w14:textId="036B291F" w:rsidR="00067A1E" w:rsidRPr="002F4B0F" w:rsidRDefault="00067A1E" w:rsidP="00067A1E">
      <w:pPr>
        <w:spacing w:line="240" w:lineRule="auto"/>
        <w:jc w:val="both"/>
      </w:pPr>
      <w:r w:rsidRPr="002F4B0F">
        <w:t xml:space="preserve">Na podlagi Zakona o uresničevanju javnega interesa za kulturo </w:t>
      </w:r>
      <w:r w:rsidRPr="00C44C1C">
        <w:t xml:space="preserve">(Uradni list RS, št. 77/07 – uradno prečiščeno besedilo, 56/08, 4/10, 20/11, 111/13, 68/16, 61/17, 21/18 – </w:t>
      </w:r>
      <w:proofErr w:type="spellStart"/>
      <w:r w:rsidRPr="00C44C1C">
        <w:t>ZNOrg</w:t>
      </w:r>
      <w:proofErr w:type="spellEnd"/>
      <w:r w:rsidRPr="00C44C1C">
        <w:t xml:space="preserve">, 3/22 – </w:t>
      </w:r>
      <w:proofErr w:type="spellStart"/>
      <w:r w:rsidRPr="00C44C1C">
        <w:t>ZDeb</w:t>
      </w:r>
      <w:proofErr w:type="spellEnd"/>
      <w:r w:rsidRPr="00C44C1C">
        <w:t xml:space="preserve"> in 105/22 – ZZNŠPP)</w:t>
      </w:r>
      <w:r w:rsidRPr="002F4B0F">
        <w:t xml:space="preserve">, Pravilnika o izvedbi javnega poziva in javnega razpisa za izbiro kulturnih programov in kulturnih projektov (Uradni list RS, št. 43/10 in </w:t>
      </w:r>
      <w:r>
        <w:t>62/16</w:t>
      </w:r>
      <w:r w:rsidRPr="002F4B0F">
        <w:t xml:space="preserve">), Zakona o javnem skladu RS za kulturne dejavnosti (Uradni list RS, št. 29/10), Akta o ustanovitvi Javnega sklada RS za kulturne dejavnosti (Uradni list RS, št. 72/10), </w:t>
      </w:r>
      <w:r w:rsidR="003A7601">
        <w:rPr>
          <w:lang w:eastAsia="sl-SI"/>
        </w:rPr>
        <w:t xml:space="preserve">Aneksa k pogodbi o zagotavljanju sredstev za delovanje območne izpostave Javnega sklada RS za kulturne dejavnosti Slovenj Gradec ter za sofinanciranje programov in projektov kulturnih društev in skupin na območju občine Mislinja za leto 2023 z dne  </w:t>
      </w:r>
      <w:r w:rsidR="003A7601" w:rsidRPr="005B167B">
        <w:rPr>
          <w:lang w:eastAsia="sl-SI"/>
        </w:rPr>
        <w:t>1</w:t>
      </w:r>
      <w:r w:rsidR="00840F68" w:rsidRPr="005B167B">
        <w:rPr>
          <w:lang w:eastAsia="sl-SI"/>
        </w:rPr>
        <w:t>3</w:t>
      </w:r>
      <w:r w:rsidR="003A7601" w:rsidRPr="005B167B">
        <w:rPr>
          <w:lang w:eastAsia="sl-SI"/>
        </w:rPr>
        <w:t xml:space="preserve">. </w:t>
      </w:r>
      <w:r w:rsidR="00840F68" w:rsidRPr="005B167B">
        <w:rPr>
          <w:lang w:eastAsia="sl-SI"/>
        </w:rPr>
        <w:t>3</w:t>
      </w:r>
      <w:r w:rsidR="003A7601" w:rsidRPr="005B167B">
        <w:rPr>
          <w:lang w:eastAsia="sl-SI"/>
        </w:rPr>
        <w:t>. 202</w:t>
      </w:r>
      <w:r w:rsidR="00840F68" w:rsidRPr="005B167B">
        <w:rPr>
          <w:lang w:eastAsia="sl-SI"/>
        </w:rPr>
        <w:t>3</w:t>
      </w:r>
      <w:r w:rsidR="003A7601" w:rsidRPr="005B167B">
        <w:t xml:space="preserve"> št.: 4103-</w:t>
      </w:r>
      <w:r w:rsidR="00CF31E8" w:rsidRPr="005B167B">
        <w:t>5</w:t>
      </w:r>
      <w:r w:rsidR="003A7601" w:rsidRPr="005B167B">
        <w:t>/2023-1</w:t>
      </w:r>
      <w:r w:rsidRPr="004E603E">
        <w:t>,</w:t>
      </w:r>
      <w:r w:rsidRPr="00D24D47">
        <w:t xml:space="preserve"> ter</w:t>
      </w:r>
      <w:r w:rsidRPr="002F4B0F">
        <w:t xml:space="preserve"> v skladu s Splošnimi pogoji poslovanja Javnega sklada RS za kulturne dejavnosti z dne 1</w:t>
      </w:r>
      <w:r>
        <w:t>5</w:t>
      </w:r>
      <w:r w:rsidRPr="002F4B0F">
        <w:t>.</w:t>
      </w:r>
      <w:r>
        <w:t> 9</w:t>
      </w:r>
      <w:r w:rsidRPr="002F4B0F">
        <w:t>.</w:t>
      </w:r>
      <w:r>
        <w:t> </w:t>
      </w:r>
      <w:r w:rsidRPr="002F4B0F">
        <w:t>201</w:t>
      </w:r>
      <w:r>
        <w:t>6</w:t>
      </w:r>
      <w:r w:rsidRPr="002F4B0F">
        <w:t xml:space="preserve"> (</w:t>
      </w:r>
      <w:r w:rsidRPr="00C936B1">
        <w:rPr>
          <w:rFonts w:cs="Helvetica"/>
        </w:rPr>
        <w:t>www.jskd.si</w:t>
      </w:r>
      <w:r w:rsidRPr="00B618FF">
        <w:t>),</w:t>
      </w:r>
      <w:r w:rsidRPr="002F4B0F">
        <w:t xml:space="preserve"> Javni sklad RS za kulturne dejavnosti (v nadaljevanju JSKD),</w:t>
      </w:r>
    </w:p>
    <w:p w14:paraId="52E4A24A" w14:textId="77777777" w:rsidR="00166F4D" w:rsidRPr="00810590" w:rsidRDefault="00166F4D" w:rsidP="00166F4D">
      <w:pPr>
        <w:spacing w:before="100" w:beforeAutospacing="1" w:after="100" w:afterAutospacing="1" w:line="240" w:lineRule="auto"/>
        <w:jc w:val="center"/>
        <w:rPr>
          <w:rFonts w:eastAsia="Times New Roman"/>
          <w:lang w:eastAsia="sl-SI"/>
        </w:rPr>
      </w:pPr>
      <w:r w:rsidRPr="00810590">
        <w:rPr>
          <w:rFonts w:eastAsia="Times New Roman"/>
          <w:lang w:eastAsia="sl-SI"/>
        </w:rPr>
        <w:br/>
        <w:t>objavlja</w:t>
      </w:r>
    </w:p>
    <w:p w14:paraId="2832DBE2" w14:textId="77777777" w:rsidR="00522A62" w:rsidRPr="00810590" w:rsidRDefault="00522A62" w:rsidP="00166F4D">
      <w:pPr>
        <w:spacing w:before="100" w:beforeAutospacing="1" w:after="100" w:afterAutospacing="1" w:line="240" w:lineRule="auto"/>
        <w:jc w:val="center"/>
        <w:rPr>
          <w:rFonts w:eastAsia="Times New Roman"/>
          <w:lang w:eastAsia="sl-SI"/>
        </w:rPr>
      </w:pPr>
    </w:p>
    <w:p w14:paraId="422A2F43" w14:textId="77777777" w:rsidR="0095284C" w:rsidRPr="00810590" w:rsidRDefault="00166F4D" w:rsidP="00C5138F">
      <w:pPr>
        <w:spacing w:before="100" w:beforeAutospacing="1" w:after="100" w:afterAutospacing="1" w:line="240" w:lineRule="auto"/>
        <w:jc w:val="center"/>
        <w:outlineLvl w:val="0"/>
        <w:rPr>
          <w:rFonts w:eastAsia="Times New Roman"/>
          <w:b/>
          <w:bCs/>
          <w:kern w:val="36"/>
          <w:lang w:eastAsia="sl-SI"/>
        </w:rPr>
      </w:pPr>
      <w:r w:rsidRPr="00810590">
        <w:rPr>
          <w:rFonts w:eastAsia="Times New Roman"/>
          <w:b/>
          <w:bCs/>
          <w:kern w:val="36"/>
          <w:lang w:eastAsia="sl-SI"/>
        </w:rPr>
        <w:t xml:space="preserve">JAVNI RAZPIS </w:t>
      </w:r>
      <w:r w:rsidRPr="00810590">
        <w:rPr>
          <w:rFonts w:eastAsia="Times New Roman"/>
          <w:b/>
          <w:bCs/>
          <w:kern w:val="36"/>
          <w:lang w:eastAsia="sl-SI"/>
        </w:rPr>
        <w:br/>
        <w:t>ZA IZBOR KULTURNIH PROGRAMOV/PROJEKTOV NA PODROČJU LJUBITELJSKIH KULTURNIH DEJAVNOSTI NA</w:t>
      </w:r>
      <w:r w:rsidR="0095284C" w:rsidRPr="00810590">
        <w:rPr>
          <w:rFonts w:eastAsia="Times New Roman"/>
          <w:b/>
          <w:bCs/>
          <w:kern w:val="36"/>
          <w:lang w:eastAsia="sl-SI"/>
        </w:rPr>
        <w:t xml:space="preserve"> OBMOČJU </w:t>
      </w:r>
    </w:p>
    <w:p w14:paraId="67640616" w14:textId="77777777" w:rsidR="00166F4D" w:rsidRPr="00810590" w:rsidRDefault="00D84B22" w:rsidP="00166F4D">
      <w:pPr>
        <w:spacing w:before="100" w:beforeAutospacing="1" w:after="100" w:afterAutospacing="1" w:line="240" w:lineRule="auto"/>
        <w:jc w:val="center"/>
        <w:outlineLvl w:val="0"/>
        <w:rPr>
          <w:rFonts w:eastAsia="Times New Roman"/>
          <w:b/>
          <w:bCs/>
          <w:kern w:val="36"/>
          <w:lang w:eastAsia="sl-SI"/>
        </w:rPr>
      </w:pPr>
      <w:r w:rsidRPr="00810590">
        <w:rPr>
          <w:rFonts w:eastAsia="Times New Roman"/>
          <w:b/>
          <w:bCs/>
          <w:kern w:val="36"/>
          <w:lang w:eastAsia="sl-SI"/>
        </w:rPr>
        <w:t>OBČINE MISLINJA</w:t>
      </w:r>
      <w:r w:rsidR="00737087" w:rsidRPr="00810590">
        <w:rPr>
          <w:rFonts w:eastAsia="Times New Roman"/>
          <w:b/>
          <w:bCs/>
          <w:kern w:val="36"/>
          <w:lang w:eastAsia="sl-SI"/>
        </w:rPr>
        <w:t xml:space="preserve">, </w:t>
      </w:r>
      <w:r w:rsidR="00737087" w:rsidRPr="00810590">
        <w:rPr>
          <w:rFonts w:eastAsia="Times New Roman"/>
          <w:b/>
          <w:bCs/>
          <w:kern w:val="36"/>
          <w:lang w:eastAsia="sl-SI"/>
        </w:rPr>
        <w:br/>
        <w:t xml:space="preserve">ki jih bo v letu </w:t>
      </w:r>
      <w:r w:rsidR="00FE261E">
        <w:rPr>
          <w:rFonts w:eastAsia="Times New Roman"/>
          <w:b/>
          <w:bCs/>
          <w:kern w:val="36"/>
          <w:lang w:eastAsia="sl-SI"/>
        </w:rPr>
        <w:t>202</w:t>
      </w:r>
      <w:r w:rsidR="00067A1E">
        <w:rPr>
          <w:rFonts w:eastAsia="Times New Roman"/>
          <w:b/>
          <w:bCs/>
          <w:kern w:val="36"/>
          <w:lang w:eastAsia="sl-SI"/>
        </w:rPr>
        <w:t>3</w:t>
      </w:r>
      <w:r w:rsidR="00166F4D" w:rsidRPr="00810590">
        <w:rPr>
          <w:rFonts w:eastAsia="Times New Roman"/>
          <w:b/>
          <w:bCs/>
          <w:kern w:val="36"/>
          <w:lang w:eastAsia="sl-SI"/>
        </w:rPr>
        <w:t xml:space="preserve"> sofinanciral </w:t>
      </w:r>
      <w:r w:rsidR="00166F4D" w:rsidRPr="00810590">
        <w:rPr>
          <w:rFonts w:eastAsia="Times New Roman"/>
          <w:b/>
          <w:bCs/>
          <w:kern w:val="36"/>
          <w:lang w:eastAsia="sl-SI"/>
        </w:rPr>
        <w:br/>
        <w:t xml:space="preserve">Javni sklad Republike Slovenije </w:t>
      </w:r>
      <w:r w:rsidR="00166F4D" w:rsidRPr="00810590">
        <w:rPr>
          <w:rFonts w:eastAsia="Times New Roman"/>
          <w:b/>
          <w:bCs/>
          <w:kern w:val="36"/>
          <w:lang w:eastAsia="sl-SI"/>
        </w:rPr>
        <w:br/>
        <w:t xml:space="preserve">za kulturne dejavnosti </w:t>
      </w:r>
    </w:p>
    <w:p w14:paraId="034A77A7" w14:textId="77777777" w:rsidR="00166F4D" w:rsidRPr="00810590" w:rsidRDefault="008050EE" w:rsidP="0029236D">
      <w:pPr>
        <w:spacing w:before="100" w:beforeAutospacing="1" w:after="100" w:afterAutospacing="1" w:line="240" w:lineRule="auto"/>
        <w:jc w:val="center"/>
        <w:rPr>
          <w:rFonts w:eastAsia="Times New Roman"/>
          <w:lang w:eastAsia="sl-SI"/>
        </w:rPr>
      </w:pPr>
      <w:r>
        <w:rPr>
          <w:rFonts w:eastAsia="Times New Roman"/>
          <w:b/>
          <w:bCs/>
          <w:lang w:eastAsia="sl-SI"/>
        </w:rPr>
        <w:t>(v nadaljevanju: r</w:t>
      </w:r>
      <w:r w:rsidR="0056237B" w:rsidRPr="00810590">
        <w:rPr>
          <w:rFonts w:eastAsia="Times New Roman"/>
          <w:b/>
          <w:bCs/>
          <w:lang w:eastAsia="sl-SI"/>
        </w:rPr>
        <w:t>azpis</w:t>
      </w:r>
      <w:r w:rsidR="00D84B22" w:rsidRPr="00810590">
        <w:rPr>
          <w:rFonts w:eastAsia="Times New Roman"/>
          <w:b/>
          <w:bCs/>
          <w:lang w:eastAsia="sl-SI"/>
        </w:rPr>
        <w:t xml:space="preserve"> Mislinja</w:t>
      </w:r>
      <w:r w:rsidR="00523C88" w:rsidRPr="00810590">
        <w:rPr>
          <w:rFonts w:eastAsia="Times New Roman"/>
          <w:b/>
          <w:bCs/>
          <w:lang w:eastAsia="sl-SI"/>
        </w:rPr>
        <w:t>-</w:t>
      </w:r>
      <w:r w:rsidR="00DA7063" w:rsidRPr="00810590">
        <w:rPr>
          <w:rFonts w:eastAsia="Times New Roman"/>
          <w:b/>
          <w:bCs/>
          <w:lang w:eastAsia="sl-SI"/>
        </w:rPr>
        <w:t>PrP</w:t>
      </w:r>
      <w:r w:rsidR="00523C88" w:rsidRPr="00810590">
        <w:rPr>
          <w:rFonts w:eastAsia="Times New Roman"/>
          <w:b/>
          <w:bCs/>
          <w:lang w:eastAsia="sl-SI"/>
        </w:rPr>
        <w:t>-</w:t>
      </w:r>
      <w:r w:rsidR="00FE261E">
        <w:rPr>
          <w:rFonts w:eastAsia="Times New Roman"/>
          <w:b/>
          <w:bCs/>
          <w:lang w:eastAsia="sl-SI"/>
        </w:rPr>
        <w:t>202</w:t>
      </w:r>
      <w:r w:rsidR="00067A1E">
        <w:rPr>
          <w:rFonts w:eastAsia="Times New Roman"/>
          <w:b/>
          <w:bCs/>
          <w:lang w:eastAsia="sl-SI"/>
        </w:rPr>
        <w:t>3</w:t>
      </w:r>
      <w:r w:rsidR="00166F4D" w:rsidRPr="00810590">
        <w:rPr>
          <w:rFonts w:eastAsia="Times New Roman"/>
          <w:b/>
          <w:bCs/>
          <w:lang w:eastAsia="sl-SI"/>
        </w:rPr>
        <w:t>)</w:t>
      </w:r>
    </w:p>
    <w:p w14:paraId="5ADCE63B" w14:textId="77777777" w:rsidR="00522A62" w:rsidRPr="00810590" w:rsidRDefault="00522A62" w:rsidP="00166F4D">
      <w:pPr>
        <w:spacing w:before="100" w:beforeAutospacing="1" w:after="100" w:afterAutospacing="1" w:line="240" w:lineRule="auto"/>
        <w:jc w:val="center"/>
        <w:rPr>
          <w:rFonts w:eastAsia="Times New Roman"/>
          <w:lang w:eastAsia="sl-SI"/>
        </w:rPr>
      </w:pPr>
    </w:p>
    <w:p w14:paraId="677957D9" w14:textId="77777777" w:rsidR="00522A62" w:rsidRPr="00810590" w:rsidRDefault="00522A62" w:rsidP="00166F4D">
      <w:pPr>
        <w:spacing w:before="100" w:beforeAutospacing="1" w:after="100" w:afterAutospacing="1" w:line="240" w:lineRule="auto"/>
        <w:jc w:val="center"/>
        <w:rPr>
          <w:rFonts w:eastAsia="Times New Roman"/>
          <w:lang w:eastAsia="sl-SI"/>
        </w:rPr>
      </w:pPr>
    </w:p>
    <w:p w14:paraId="352C1EB0" w14:textId="77777777" w:rsidR="00522A62" w:rsidRPr="00810590" w:rsidRDefault="00522A62" w:rsidP="00166F4D">
      <w:pPr>
        <w:spacing w:before="100" w:beforeAutospacing="1" w:after="100" w:afterAutospacing="1" w:line="240" w:lineRule="auto"/>
        <w:jc w:val="center"/>
        <w:rPr>
          <w:rFonts w:eastAsia="Times New Roman"/>
          <w:lang w:eastAsia="sl-SI"/>
        </w:rPr>
      </w:pPr>
    </w:p>
    <w:p w14:paraId="78A20D44" w14:textId="77777777" w:rsidR="00166F4D" w:rsidRPr="00810590" w:rsidRDefault="00166F4D" w:rsidP="00166F4D">
      <w:pPr>
        <w:spacing w:before="100" w:beforeAutospacing="1" w:after="100" w:afterAutospacing="1" w:line="240" w:lineRule="auto"/>
        <w:jc w:val="center"/>
        <w:rPr>
          <w:rFonts w:eastAsia="Times New Roman"/>
          <w:lang w:eastAsia="sl-SI"/>
        </w:rPr>
      </w:pPr>
      <w:r w:rsidRPr="00810590">
        <w:rPr>
          <w:rFonts w:eastAsia="Times New Roman"/>
          <w:lang w:eastAsia="sl-SI"/>
        </w:rPr>
        <w:t> </w:t>
      </w:r>
    </w:p>
    <w:p w14:paraId="7BE3E6E8" w14:textId="77777777" w:rsidR="00166F4D" w:rsidRPr="00810590" w:rsidRDefault="00166F4D" w:rsidP="00166F4D">
      <w:pPr>
        <w:spacing w:before="100" w:beforeAutospacing="1" w:after="100" w:afterAutospacing="1" w:line="240" w:lineRule="auto"/>
        <w:jc w:val="center"/>
        <w:rPr>
          <w:rFonts w:eastAsia="Times New Roman"/>
          <w:lang w:eastAsia="sl-SI"/>
        </w:rPr>
      </w:pPr>
      <w:r w:rsidRPr="00810590">
        <w:rPr>
          <w:rFonts w:eastAsia="Times New Roman"/>
          <w:b/>
          <w:bCs/>
          <w:lang w:eastAsia="sl-SI"/>
        </w:rPr>
        <w:t xml:space="preserve">Naziv in sedež naročnika: </w:t>
      </w:r>
      <w:r w:rsidRPr="00810590">
        <w:rPr>
          <w:rFonts w:eastAsia="Times New Roman"/>
          <w:lang w:eastAsia="sl-SI"/>
        </w:rPr>
        <w:br/>
        <w:t>Javni sklad RS za kulturne dejavnosti, Štefanova 5, Ljubljana.</w:t>
      </w:r>
    </w:p>
    <w:p w14:paraId="711E4033" w14:textId="77777777" w:rsidR="00166F4D" w:rsidRPr="00810590" w:rsidRDefault="00166F4D" w:rsidP="00166F4D">
      <w:pPr>
        <w:spacing w:before="100" w:beforeAutospacing="1" w:after="100" w:afterAutospacing="1" w:line="240" w:lineRule="auto"/>
        <w:rPr>
          <w:rFonts w:eastAsia="Times New Roman"/>
          <w:lang w:eastAsia="sl-SI"/>
        </w:rPr>
      </w:pPr>
      <w:r w:rsidRPr="00810590">
        <w:rPr>
          <w:rFonts w:eastAsia="Times New Roman"/>
          <w:lang w:eastAsia="sl-SI"/>
        </w:rPr>
        <w:t> </w:t>
      </w:r>
    </w:p>
    <w:p w14:paraId="3091D05A" w14:textId="77777777" w:rsidR="00166F4D" w:rsidRPr="00810590" w:rsidRDefault="00166F4D" w:rsidP="00166F4D">
      <w:pPr>
        <w:spacing w:before="100" w:beforeAutospacing="1" w:after="100" w:afterAutospacing="1" w:line="240" w:lineRule="auto"/>
        <w:rPr>
          <w:rFonts w:eastAsia="Times New Roman"/>
          <w:lang w:eastAsia="sl-SI"/>
        </w:rPr>
      </w:pPr>
      <w:r w:rsidRPr="00810590">
        <w:rPr>
          <w:rFonts w:eastAsia="Times New Roman"/>
          <w:lang w:eastAsia="sl-SI"/>
        </w:rPr>
        <w:t> </w:t>
      </w:r>
    </w:p>
    <w:p w14:paraId="64F2CEDB" w14:textId="77777777" w:rsidR="003A5537" w:rsidRPr="00810590" w:rsidRDefault="003A5537" w:rsidP="006057EF">
      <w:pPr>
        <w:spacing w:before="100" w:beforeAutospacing="1" w:after="100" w:afterAutospacing="1" w:line="240" w:lineRule="auto"/>
        <w:outlineLvl w:val="1"/>
        <w:rPr>
          <w:rFonts w:eastAsia="Times New Roman"/>
          <w:b/>
          <w:bCs/>
          <w:lang w:eastAsia="sl-SI"/>
        </w:rPr>
      </w:pPr>
    </w:p>
    <w:p w14:paraId="51F6904F" w14:textId="77777777" w:rsidR="00C95566" w:rsidRDefault="00C95566" w:rsidP="006057EF">
      <w:pPr>
        <w:spacing w:before="100" w:beforeAutospacing="1" w:after="100" w:afterAutospacing="1" w:line="240" w:lineRule="auto"/>
        <w:outlineLvl w:val="1"/>
        <w:rPr>
          <w:rFonts w:eastAsia="Times New Roman"/>
          <w:b/>
          <w:bCs/>
          <w:lang w:eastAsia="sl-SI"/>
        </w:rPr>
      </w:pPr>
    </w:p>
    <w:p w14:paraId="6FBEC433" w14:textId="77777777" w:rsidR="00D33F48" w:rsidRPr="00810590" w:rsidRDefault="00166F4D" w:rsidP="006057EF">
      <w:pPr>
        <w:spacing w:before="100" w:beforeAutospacing="1" w:after="100" w:afterAutospacing="1" w:line="240" w:lineRule="auto"/>
        <w:outlineLvl w:val="1"/>
        <w:rPr>
          <w:rFonts w:eastAsia="Times New Roman"/>
          <w:b/>
          <w:bCs/>
          <w:lang w:eastAsia="sl-SI"/>
        </w:rPr>
      </w:pPr>
      <w:r w:rsidRPr="00810590">
        <w:rPr>
          <w:rFonts w:eastAsia="Times New Roman"/>
          <w:b/>
          <w:bCs/>
          <w:lang w:eastAsia="sl-SI"/>
        </w:rPr>
        <w:lastRenderedPageBreak/>
        <w:t>1. Predmet javnega razpisa in področja dejavnosti</w:t>
      </w:r>
    </w:p>
    <w:p w14:paraId="0479CAF2" w14:textId="77777777" w:rsidR="00166F4D" w:rsidRPr="00810590" w:rsidRDefault="00D84B22" w:rsidP="006057EF">
      <w:pPr>
        <w:spacing w:before="100" w:beforeAutospacing="1" w:after="100" w:afterAutospacing="1" w:line="240" w:lineRule="auto"/>
        <w:outlineLvl w:val="1"/>
        <w:rPr>
          <w:rFonts w:eastAsia="Times New Roman"/>
          <w:lang w:eastAsia="sl-SI"/>
        </w:rPr>
      </w:pPr>
      <w:r w:rsidRPr="00810590">
        <w:rPr>
          <w:rFonts w:eastAsia="Times New Roman"/>
          <w:lang w:eastAsia="sl-SI"/>
        </w:rPr>
        <w:t>Predmet razpisa Mislinja</w:t>
      </w:r>
      <w:r w:rsidR="0029236D" w:rsidRPr="00810590">
        <w:rPr>
          <w:rFonts w:eastAsia="Times New Roman"/>
          <w:lang w:eastAsia="sl-SI"/>
        </w:rPr>
        <w:t>-</w:t>
      </w:r>
      <w:r w:rsidR="00DA7063" w:rsidRPr="00810590">
        <w:rPr>
          <w:rFonts w:eastAsia="Times New Roman"/>
          <w:lang w:eastAsia="sl-SI"/>
        </w:rPr>
        <w:t>PrP</w:t>
      </w:r>
      <w:r w:rsidR="00523C88" w:rsidRPr="00810590">
        <w:rPr>
          <w:rFonts w:eastAsia="Times New Roman"/>
          <w:lang w:eastAsia="sl-SI"/>
        </w:rPr>
        <w:t>-</w:t>
      </w:r>
      <w:r w:rsidR="00401F9F">
        <w:rPr>
          <w:rFonts w:eastAsia="Times New Roman"/>
          <w:lang w:eastAsia="sl-SI"/>
        </w:rPr>
        <w:t>202</w:t>
      </w:r>
      <w:r w:rsidR="00067A1E">
        <w:rPr>
          <w:rFonts w:eastAsia="Times New Roman"/>
          <w:lang w:eastAsia="sl-SI"/>
        </w:rPr>
        <w:t>3</w:t>
      </w:r>
      <w:r w:rsidR="00166F4D" w:rsidRPr="00810590">
        <w:rPr>
          <w:rFonts w:eastAsia="Times New Roman"/>
          <w:lang w:eastAsia="sl-SI"/>
        </w:rPr>
        <w:t xml:space="preserve"> je sofinanciranje programov/projektov kulturnih društev (v</w:t>
      </w:r>
      <w:r w:rsidR="00C95566">
        <w:rPr>
          <w:rFonts w:eastAsia="Times New Roman"/>
          <w:lang w:eastAsia="sl-SI"/>
        </w:rPr>
        <w:t> </w:t>
      </w:r>
      <w:r w:rsidR="00166F4D" w:rsidRPr="00810590">
        <w:rPr>
          <w:rFonts w:eastAsia="Times New Roman"/>
          <w:lang w:eastAsia="sl-SI"/>
        </w:rPr>
        <w:t xml:space="preserve">nadaljevanju: programi/projekti), ki so: </w:t>
      </w:r>
    </w:p>
    <w:p w14:paraId="4F6B677A" w14:textId="77777777" w:rsidR="002B3618" w:rsidRDefault="00166F4D" w:rsidP="00166F4D">
      <w:pPr>
        <w:numPr>
          <w:ilvl w:val="0"/>
          <w:numId w:val="3"/>
        </w:numPr>
        <w:spacing w:before="100" w:beforeAutospacing="1" w:after="100" w:afterAutospacing="1" w:line="240" w:lineRule="auto"/>
        <w:ind w:left="426"/>
        <w:rPr>
          <w:rFonts w:eastAsia="Times New Roman"/>
          <w:lang w:eastAsia="sl-SI"/>
        </w:rPr>
      </w:pPr>
      <w:r w:rsidRPr="002B3618">
        <w:rPr>
          <w:rFonts w:eastAsia="Times New Roman"/>
          <w:lang w:eastAsia="sl-SI"/>
        </w:rPr>
        <w:t>redno, sistematično in kontinuirano delovanje ljubiteljskih kulturnih društev, ki se manifestira kot izobraževalno in ustvarjalno delo;</w:t>
      </w:r>
    </w:p>
    <w:p w14:paraId="666D8AAF" w14:textId="77777777" w:rsidR="002B3618" w:rsidRDefault="00166F4D" w:rsidP="00166F4D">
      <w:pPr>
        <w:numPr>
          <w:ilvl w:val="0"/>
          <w:numId w:val="3"/>
        </w:numPr>
        <w:spacing w:before="100" w:beforeAutospacing="1" w:after="100" w:afterAutospacing="1" w:line="240" w:lineRule="auto"/>
        <w:ind w:left="426"/>
        <w:rPr>
          <w:rFonts w:eastAsia="Times New Roman"/>
          <w:lang w:eastAsia="sl-SI"/>
        </w:rPr>
      </w:pPr>
      <w:r w:rsidRPr="002B3618">
        <w:rPr>
          <w:rFonts w:eastAsia="Times New Roman"/>
          <w:lang w:eastAsia="sl-SI"/>
        </w:rPr>
        <w:t xml:space="preserve">produkcija kulturnih dogodkov (koncerti, predstave, razstave, projekcije in druge javne kulturne prireditve) na enem ali več področij dejavnosti, ki ga pripravlja in izvaja kulturno društvo na neprofiten način in je v interesu širše družbene skupnosti; </w:t>
      </w:r>
    </w:p>
    <w:p w14:paraId="136E53D6" w14:textId="77777777" w:rsidR="002B3618" w:rsidRDefault="00166F4D" w:rsidP="00166F4D">
      <w:pPr>
        <w:numPr>
          <w:ilvl w:val="0"/>
          <w:numId w:val="3"/>
        </w:numPr>
        <w:spacing w:before="100" w:beforeAutospacing="1" w:after="100" w:afterAutospacing="1" w:line="240" w:lineRule="auto"/>
        <w:ind w:left="426"/>
        <w:rPr>
          <w:rFonts w:eastAsia="Times New Roman"/>
          <w:lang w:eastAsia="sl-SI"/>
        </w:rPr>
      </w:pPr>
      <w:r w:rsidRPr="002B3618">
        <w:rPr>
          <w:rFonts w:eastAsia="Times New Roman"/>
          <w:lang w:eastAsia="sl-SI"/>
        </w:rPr>
        <w:t>skupni programi k</w:t>
      </w:r>
      <w:r w:rsidR="00D84B22" w:rsidRPr="002B3618">
        <w:rPr>
          <w:rFonts w:eastAsia="Times New Roman"/>
          <w:lang w:eastAsia="sl-SI"/>
        </w:rPr>
        <w:t>ulturnih društev na nivoju občine</w:t>
      </w:r>
      <w:r w:rsidRPr="002B3618">
        <w:rPr>
          <w:rFonts w:eastAsia="Times New Roman"/>
          <w:lang w:eastAsia="sl-SI"/>
        </w:rPr>
        <w:t>;</w:t>
      </w:r>
    </w:p>
    <w:p w14:paraId="0A9300AD" w14:textId="77777777" w:rsidR="00166F4D" w:rsidRPr="002B3618" w:rsidRDefault="00166F4D" w:rsidP="00166F4D">
      <w:pPr>
        <w:numPr>
          <w:ilvl w:val="0"/>
          <w:numId w:val="3"/>
        </w:numPr>
        <w:spacing w:before="100" w:beforeAutospacing="1" w:after="100" w:afterAutospacing="1" w:line="240" w:lineRule="auto"/>
        <w:ind w:left="426"/>
        <w:rPr>
          <w:rFonts w:eastAsia="Times New Roman"/>
          <w:lang w:eastAsia="sl-SI"/>
        </w:rPr>
      </w:pPr>
      <w:r w:rsidRPr="002B3618">
        <w:rPr>
          <w:rFonts w:eastAsia="Times New Roman"/>
          <w:lang w:eastAsia="sl-SI"/>
        </w:rPr>
        <w:t>izobraževanje in strokovno usposabljanje za potrebe ljubiteljskih kulturnih dejavnosti.</w:t>
      </w:r>
    </w:p>
    <w:p w14:paraId="448DAEB6" w14:textId="77777777" w:rsidR="00166F4D" w:rsidRPr="00810590" w:rsidRDefault="00166F4D" w:rsidP="00166F4D">
      <w:pPr>
        <w:spacing w:before="100" w:beforeAutospacing="1" w:after="100" w:afterAutospacing="1" w:line="240" w:lineRule="auto"/>
        <w:rPr>
          <w:rFonts w:eastAsia="Times New Roman"/>
          <w:lang w:eastAsia="sl-SI"/>
        </w:rPr>
      </w:pPr>
      <w:r w:rsidRPr="00810590">
        <w:rPr>
          <w:rFonts w:eastAsia="Times New Roman"/>
          <w:lang w:eastAsia="sl-SI"/>
        </w:rPr>
        <w:t>Področja dejavnosti so: glasbena dejavnost (vokalna in in</w:t>
      </w:r>
      <w:r w:rsidR="004857A0" w:rsidRPr="00810590">
        <w:rPr>
          <w:rFonts w:eastAsia="Times New Roman"/>
          <w:lang w:eastAsia="sl-SI"/>
        </w:rPr>
        <w:t>š</w:t>
      </w:r>
      <w:r w:rsidRPr="00810590">
        <w:rPr>
          <w:rFonts w:eastAsia="Times New Roman"/>
          <w:lang w:eastAsia="sl-SI"/>
        </w:rPr>
        <w:t>trumentalna glasba), gledališka in lutkovna dejavnost, folklorna dejavnost, filmska in video dejavnost, plesna dejavnost, likovna dejavnost/sodobni načini umetniškega izražanja, literarna dejavnost</w:t>
      </w:r>
      <w:r w:rsidR="00F8638E" w:rsidRPr="00810590">
        <w:rPr>
          <w:rFonts w:eastAsia="Times New Roman"/>
          <w:lang w:eastAsia="sl-SI"/>
        </w:rPr>
        <w:t xml:space="preserve"> in mažoretna dejavnost.</w:t>
      </w:r>
    </w:p>
    <w:p w14:paraId="0A7448FF" w14:textId="77777777" w:rsidR="00401F9F" w:rsidRPr="00401F9F" w:rsidRDefault="00401F9F" w:rsidP="00401F9F">
      <w:pPr>
        <w:spacing w:before="100" w:beforeAutospacing="1" w:after="100" w:afterAutospacing="1" w:line="240" w:lineRule="auto"/>
        <w:outlineLvl w:val="1"/>
        <w:rPr>
          <w:rFonts w:eastAsia="Times New Roman"/>
          <w:b/>
          <w:bCs/>
          <w:lang w:eastAsia="sl-SI"/>
        </w:rPr>
      </w:pPr>
      <w:r w:rsidRPr="00401F9F">
        <w:rPr>
          <w:rFonts w:eastAsia="Times New Roman"/>
          <w:b/>
          <w:bCs/>
          <w:lang w:eastAsia="sl-SI"/>
        </w:rPr>
        <w:t>2. Namen razpisa</w:t>
      </w:r>
    </w:p>
    <w:p w14:paraId="2A21200D" w14:textId="77777777" w:rsidR="00401F9F" w:rsidRDefault="00401F9F" w:rsidP="00166F4D">
      <w:pPr>
        <w:spacing w:before="100" w:beforeAutospacing="1" w:after="100" w:afterAutospacing="1" w:line="240" w:lineRule="auto"/>
        <w:outlineLvl w:val="1"/>
        <w:rPr>
          <w:rFonts w:eastAsia="Times New Roman"/>
          <w:b/>
          <w:bCs/>
          <w:lang w:eastAsia="sl-SI"/>
        </w:rPr>
      </w:pPr>
      <w:r w:rsidRPr="00401F9F">
        <w:rPr>
          <w:rFonts w:eastAsia="Times New Roman"/>
          <w:bCs/>
          <w:lang w:eastAsia="sl-SI"/>
        </w:rPr>
        <w:t xml:space="preserve">Namen razpisa je spodbujanje ljubiteljske kulturne dejavnosti na območju občine </w:t>
      </w:r>
      <w:r>
        <w:rPr>
          <w:rFonts w:eastAsia="Times New Roman"/>
          <w:bCs/>
          <w:lang w:eastAsia="sl-SI"/>
        </w:rPr>
        <w:t>Mislinja</w:t>
      </w:r>
      <w:r w:rsidRPr="00401F9F">
        <w:rPr>
          <w:rFonts w:eastAsia="Times New Roman"/>
          <w:bCs/>
          <w:lang w:eastAsia="sl-SI"/>
        </w:rPr>
        <w:t xml:space="preserve"> s sofinanciranjem programov/projektov kulturnih društev in njihovih zvez ter zagotavljanje enakomernega razvoja kulturnih dejavnosti, pri čemer je kulturno udejstvovanje omogočeno vsem, ki delujejo na območju ljubiteljskih kulturnih dejavnosti.</w:t>
      </w:r>
    </w:p>
    <w:p w14:paraId="53D75C27" w14:textId="77777777" w:rsidR="00166F4D" w:rsidRPr="00810590" w:rsidRDefault="00166F4D" w:rsidP="00166F4D">
      <w:pPr>
        <w:spacing w:before="100" w:beforeAutospacing="1" w:after="100" w:afterAutospacing="1" w:line="240" w:lineRule="auto"/>
        <w:outlineLvl w:val="1"/>
        <w:rPr>
          <w:rFonts w:eastAsia="Times New Roman"/>
          <w:b/>
          <w:bCs/>
          <w:lang w:eastAsia="sl-SI"/>
        </w:rPr>
      </w:pPr>
      <w:r w:rsidRPr="00810590">
        <w:rPr>
          <w:rFonts w:eastAsia="Times New Roman"/>
          <w:b/>
          <w:bCs/>
          <w:lang w:eastAsia="sl-SI"/>
        </w:rPr>
        <w:t>2. Cilji razpisa</w:t>
      </w:r>
    </w:p>
    <w:p w14:paraId="07F71E4F" w14:textId="77777777" w:rsidR="00166F4D" w:rsidRPr="00810590" w:rsidRDefault="00401F9F" w:rsidP="00401F9F">
      <w:pPr>
        <w:spacing w:before="100" w:beforeAutospacing="1" w:after="100" w:afterAutospacing="1" w:line="240" w:lineRule="auto"/>
        <w:rPr>
          <w:rFonts w:eastAsia="Times New Roman"/>
          <w:lang w:eastAsia="sl-SI"/>
        </w:rPr>
      </w:pPr>
      <w:r w:rsidRPr="00401F9F">
        <w:rPr>
          <w:rFonts w:eastAsia="Times New Roman"/>
          <w:lang w:eastAsia="sl-SI"/>
        </w:rPr>
        <w:t xml:space="preserve">Sofinanciranje ljubiteljskih kulturnih dejavnosti na področju občine </w:t>
      </w:r>
      <w:r>
        <w:rPr>
          <w:rFonts w:eastAsia="Times New Roman"/>
          <w:lang w:eastAsia="sl-SI"/>
        </w:rPr>
        <w:t>Mislinja</w:t>
      </w:r>
      <w:r w:rsidRPr="00401F9F">
        <w:rPr>
          <w:rFonts w:eastAsia="Times New Roman"/>
          <w:lang w:eastAsia="sl-SI"/>
        </w:rPr>
        <w:t xml:space="preserve"> zasleduje predvsem naslednje cilje:</w:t>
      </w:r>
      <w:r>
        <w:rPr>
          <w:rFonts w:eastAsia="Times New Roman"/>
          <w:lang w:eastAsia="sl-SI"/>
        </w:rPr>
        <w:br/>
      </w:r>
      <w:r w:rsidRPr="00401F9F">
        <w:rPr>
          <w:rFonts w:eastAsia="Times New Roman"/>
          <w:lang w:eastAsia="sl-SI"/>
        </w:rPr>
        <w:t>• vzpostavljanje pogojev za delovanje ljubiteljskih društev in skupin, kulturno ustvarjalnost in poustvarjalnost, za pripravo in izvedbo prireditev, kulturno vzgojo in izobraževanje;</w:t>
      </w:r>
      <w:r>
        <w:rPr>
          <w:rFonts w:eastAsia="Times New Roman"/>
          <w:lang w:eastAsia="sl-SI"/>
        </w:rPr>
        <w:br/>
      </w:r>
      <w:r w:rsidRPr="00401F9F">
        <w:rPr>
          <w:rFonts w:eastAsia="Times New Roman"/>
          <w:lang w:eastAsia="sl-SI"/>
        </w:rPr>
        <w:t>• spodbujanje ljubiteljskih kulturnih dejavnosti;</w:t>
      </w:r>
      <w:r>
        <w:rPr>
          <w:rFonts w:eastAsia="Times New Roman"/>
          <w:lang w:eastAsia="sl-SI"/>
        </w:rPr>
        <w:br/>
      </w:r>
      <w:r w:rsidRPr="00401F9F">
        <w:rPr>
          <w:rFonts w:eastAsia="Times New Roman"/>
          <w:lang w:eastAsia="sl-SI"/>
        </w:rPr>
        <w:t>• razvijanje programske in izvajalske kakovosti ljubiteljskih kulturnih ustvarjalcev;</w:t>
      </w:r>
      <w:r>
        <w:rPr>
          <w:rFonts w:eastAsia="Times New Roman"/>
          <w:lang w:eastAsia="sl-SI"/>
        </w:rPr>
        <w:br/>
      </w:r>
      <w:r w:rsidRPr="00401F9F">
        <w:rPr>
          <w:rFonts w:eastAsia="Times New Roman"/>
          <w:lang w:eastAsia="sl-SI"/>
        </w:rPr>
        <w:t>• bogatitev kulturnega življenja prebivalcev mesta, kulturno preživljanje prostega časa in uresničevanje socialne kohezije;</w:t>
      </w:r>
      <w:r>
        <w:rPr>
          <w:rFonts w:eastAsia="Times New Roman"/>
          <w:lang w:eastAsia="sl-SI"/>
        </w:rPr>
        <w:br/>
      </w:r>
      <w:r w:rsidRPr="00401F9F">
        <w:rPr>
          <w:rFonts w:eastAsia="Times New Roman"/>
          <w:lang w:eastAsia="sl-SI"/>
        </w:rPr>
        <w:t>• izboljšanje dostopnosti kulturnih vrednot z izvajanjem, organiziranjem in posredovanjem kulturnih dejavnosti in prireditev;</w:t>
      </w:r>
      <w:r>
        <w:rPr>
          <w:rFonts w:eastAsia="Times New Roman"/>
          <w:lang w:eastAsia="sl-SI"/>
        </w:rPr>
        <w:br/>
      </w:r>
      <w:r w:rsidRPr="00401F9F">
        <w:rPr>
          <w:rFonts w:eastAsia="Times New Roman"/>
          <w:lang w:eastAsia="sl-SI"/>
        </w:rPr>
        <w:t>• socialno uveljavljanje različnih družbenih skupin in posameznikov;</w:t>
      </w:r>
      <w:r>
        <w:rPr>
          <w:rFonts w:eastAsia="Times New Roman"/>
          <w:lang w:eastAsia="sl-SI"/>
        </w:rPr>
        <w:br/>
      </w:r>
      <w:r w:rsidRPr="00401F9F">
        <w:rPr>
          <w:rFonts w:eastAsia="Times New Roman"/>
          <w:lang w:eastAsia="sl-SI"/>
        </w:rPr>
        <w:t>• skrb za pestrost, razširjenost in rast kakovosti kulturne ustvarjalnosti in poustvarjalnosti; zlasti mladih, še ne afirmiranih umetniških ustvarjalcev;</w:t>
      </w:r>
      <w:r>
        <w:rPr>
          <w:rFonts w:eastAsia="Times New Roman"/>
          <w:lang w:eastAsia="sl-SI"/>
        </w:rPr>
        <w:br/>
      </w:r>
      <w:r w:rsidRPr="00401F9F">
        <w:rPr>
          <w:rFonts w:eastAsia="Times New Roman"/>
          <w:lang w:eastAsia="sl-SI"/>
        </w:rPr>
        <w:t>• skrb za kulturno vzgojo in izobraževanje, namenjeno lastnemu razvoju in kot oblika neformalnih in dopolnilnih vzgojnih in izobraževalnih programov za širšo javnost.</w:t>
      </w:r>
    </w:p>
    <w:p w14:paraId="2E5283E2" w14:textId="77777777" w:rsidR="00401F9F" w:rsidRPr="00401F9F" w:rsidRDefault="00401F9F" w:rsidP="00401F9F">
      <w:pPr>
        <w:spacing w:before="100" w:beforeAutospacing="1" w:after="100" w:afterAutospacing="1" w:line="240" w:lineRule="auto"/>
        <w:outlineLvl w:val="1"/>
        <w:rPr>
          <w:rFonts w:eastAsia="Times New Roman"/>
          <w:b/>
          <w:bCs/>
          <w:lang w:eastAsia="sl-SI"/>
        </w:rPr>
      </w:pPr>
      <w:r w:rsidRPr="00401F9F">
        <w:rPr>
          <w:rFonts w:eastAsia="Times New Roman"/>
          <w:b/>
          <w:bCs/>
          <w:lang w:eastAsia="sl-SI"/>
        </w:rPr>
        <w:t>4. Okvirna vrednost</w:t>
      </w:r>
    </w:p>
    <w:p w14:paraId="2E9A3E02" w14:textId="77777777" w:rsidR="00401F9F" w:rsidRPr="00401F9F" w:rsidRDefault="00401F9F" w:rsidP="00401F9F">
      <w:pPr>
        <w:spacing w:before="100" w:beforeAutospacing="1" w:after="100" w:afterAutospacing="1" w:line="240" w:lineRule="auto"/>
        <w:outlineLvl w:val="1"/>
        <w:rPr>
          <w:rFonts w:eastAsia="Times New Roman"/>
          <w:bCs/>
          <w:lang w:eastAsia="sl-SI"/>
        </w:rPr>
      </w:pPr>
      <w:r w:rsidRPr="00401F9F">
        <w:rPr>
          <w:rFonts w:eastAsia="Times New Roman"/>
          <w:bCs/>
          <w:lang w:eastAsia="sl-SI"/>
        </w:rPr>
        <w:t>Okvirna vrednost vseh razpoložljivih sredstev, namenjenih za predmet razpisa Mislinja-PrP-202</w:t>
      </w:r>
      <w:r w:rsidR="00EE7697">
        <w:rPr>
          <w:rFonts w:eastAsia="Times New Roman"/>
          <w:bCs/>
          <w:lang w:eastAsia="sl-SI"/>
        </w:rPr>
        <w:t>3</w:t>
      </w:r>
      <w:r w:rsidRPr="00401F9F">
        <w:rPr>
          <w:rFonts w:eastAsia="Times New Roman"/>
          <w:bCs/>
          <w:lang w:eastAsia="sl-SI"/>
        </w:rPr>
        <w:t xml:space="preserve">, znaša </w:t>
      </w:r>
      <w:r w:rsidRPr="003A7601">
        <w:rPr>
          <w:rFonts w:eastAsia="Times New Roman"/>
          <w:bCs/>
          <w:lang w:eastAsia="sl-SI"/>
        </w:rPr>
        <w:t>28.715,00 €.</w:t>
      </w:r>
    </w:p>
    <w:p w14:paraId="6E49A273" w14:textId="77777777" w:rsidR="00166F4D" w:rsidRPr="00401F9F" w:rsidRDefault="00401F9F" w:rsidP="00401F9F">
      <w:pPr>
        <w:spacing w:before="100" w:beforeAutospacing="1" w:after="100" w:afterAutospacing="1" w:line="240" w:lineRule="auto"/>
        <w:outlineLvl w:val="1"/>
        <w:rPr>
          <w:rFonts w:eastAsia="Times New Roman"/>
          <w:bCs/>
          <w:lang w:eastAsia="sl-SI"/>
        </w:rPr>
      </w:pPr>
      <w:r w:rsidRPr="00401F9F">
        <w:rPr>
          <w:rFonts w:eastAsia="Times New Roman"/>
          <w:bCs/>
          <w:lang w:eastAsia="sl-SI"/>
        </w:rPr>
        <w:t>Višina okvirno razpisanih sredstev se lahko spreminja in je omejena z veljavnim proračunom ter morebitnim rebalansom proračuna občine Mislinja.</w:t>
      </w:r>
    </w:p>
    <w:p w14:paraId="19E9F9CF" w14:textId="77777777" w:rsidR="00166F4D" w:rsidRPr="00810590" w:rsidRDefault="00401F9F" w:rsidP="00166F4D">
      <w:pPr>
        <w:spacing w:before="100" w:beforeAutospacing="1" w:after="100" w:afterAutospacing="1" w:line="240" w:lineRule="auto"/>
        <w:outlineLvl w:val="1"/>
        <w:rPr>
          <w:rFonts w:eastAsia="Times New Roman"/>
          <w:b/>
          <w:bCs/>
          <w:lang w:eastAsia="sl-SI"/>
        </w:rPr>
      </w:pPr>
      <w:r>
        <w:rPr>
          <w:rFonts w:eastAsia="Times New Roman"/>
          <w:b/>
          <w:bCs/>
          <w:lang w:eastAsia="sl-SI"/>
        </w:rPr>
        <w:lastRenderedPageBreak/>
        <w:t>5</w:t>
      </w:r>
      <w:r w:rsidR="00166F4D" w:rsidRPr="00810590">
        <w:rPr>
          <w:rFonts w:eastAsia="Times New Roman"/>
          <w:b/>
          <w:bCs/>
          <w:lang w:eastAsia="sl-SI"/>
        </w:rPr>
        <w:t>. Obdobje za porabo dodeljenih sredstev</w:t>
      </w:r>
    </w:p>
    <w:p w14:paraId="4021408F" w14:textId="77777777" w:rsidR="00F8638E" w:rsidRPr="00810590" w:rsidRDefault="00166F4D" w:rsidP="00166F4D">
      <w:pPr>
        <w:spacing w:before="100" w:beforeAutospacing="1" w:after="100" w:afterAutospacing="1" w:line="240" w:lineRule="auto"/>
        <w:rPr>
          <w:rFonts w:eastAsia="Times New Roman"/>
          <w:lang w:eastAsia="sl-SI"/>
        </w:rPr>
      </w:pPr>
      <w:r w:rsidRPr="00810590">
        <w:rPr>
          <w:rFonts w:eastAsia="Times New Roman"/>
          <w:lang w:eastAsia="sl-SI"/>
        </w:rPr>
        <w:t>Dodeljena proračunska sredstva morajo biti por</w:t>
      </w:r>
      <w:r w:rsidR="00523C88" w:rsidRPr="00810590">
        <w:rPr>
          <w:rFonts w:eastAsia="Times New Roman"/>
          <w:lang w:eastAsia="sl-SI"/>
        </w:rPr>
        <w:t xml:space="preserve">abljena v proračunskem letu </w:t>
      </w:r>
      <w:r w:rsidR="00FE261E">
        <w:rPr>
          <w:rFonts w:eastAsia="Times New Roman"/>
          <w:lang w:eastAsia="sl-SI"/>
        </w:rPr>
        <w:t>202</w:t>
      </w:r>
      <w:r w:rsidR="00EE7697">
        <w:rPr>
          <w:rFonts w:eastAsia="Times New Roman"/>
          <w:lang w:eastAsia="sl-SI"/>
        </w:rPr>
        <w:t>3</w:t>
      </w:r>
      <w:r w:rsidRPr="00810590">
        <w:rPr>
          <w:rFonts w:eastAsia="Times New Roman"/>
          <w:lang w:eastAsia="sl-SI"/>
        </w:rPr>
        <w:t>.</w:t>
      </w:r>
    </w:p>
    <w:p w14:paraId="56B676EE" w14:textId="77777777" w:rsidR="00166F4D" w:rsidRPr="00810590" w:rsidRDefault="00401F9F" w:rsidP="0095284C">
      <w:pPr>
        <w:spacing w:before="100" w:beforeAutospacing="1" w:after="100" w:afterAutospacing="1" w:line="240" w:lineRule="auto"/>
        <w:rPr>
          <w:rFonts w:eastAsia="Times New Roman"/>
          <w:lang w:eastAsia="sl-SI"/>
        </w:rPr>
      </w:pPr>
      <w:r>
        <w:rPr>
          <w:rFonts w:eastAsia="Times New Roman"/>
          <w:b/>
          <w:bCs/>
          <w:lang w:eastAsia="sl-SI"/>
        </w:rPr>
        <w:t>6</w:t>
      </w:r>
      <w:r w:rsidR="00166F4D" w:rsidRPr="00810590">
        <w:rPr>
          <w:rFonts w:eastAsia="Times New Roman"/>
          <w:b/>
          <w:bCs/>
          <w:lang w:eastAsia="sl-SI"/>
        </w:rPr>
        <w:t xml:space="preserve">. Roki razpisa </w:t>
      </w:r>
    </w:p>
    <w:p w14:paraId="30FD5F27" w14:textId="51F03349" w:rsidR="00166F4D" w:rsidRPr="00810590" w:rsidRDefault="00D84B22" w:rsidP="00166F4D">
      <w:pPr>
        <w:spacing w:before="100" w:beforeAutospacing="1" w:after="100" w:afterAutospacing="1" w:line="240" w:lineRule="auto"/>
        <w:rPr>
          <w:rFonts w:eastAsia="Times New Roman"/>
          <w:lang w:eastAsia="sl-SI"/>
        </w:rPr>
      </w:pPr>
      <w:r w:rsidRPr="00810590">
        <w:rPr>
          <w:rFonts w:eastAsia="Times New Roman"/>
          <w:lang w:eastAsia="sl-SI"/>
        </w:rPr>
        <w:t>Javni razpis Mislinja</w:t>
      </w:r>
      <w:r w:rsidR="0029236D" w:rsidRPr="00810590">
        <w:rPr>
          <w:rFonts w:eastAsia="Times New Roman"/>
          <w:lang w:eastAsia="sl-SI"/>
        </w:rPr>
        <w:t>-</w:t>
      </w:r>
      <w:r w:rsidR="00DA7063" w:rsidRPr="00810590">
        <w:rPr>
          <w:rFonts w:eastAsia="Times New Roman"/>
          <w:lang w:eastAsia="sl-SI"/>
        </w:rPr>
        <w:t>PrP</w:t>
      </w:r>
      <w:r w:rsidR="00523C88" w:rsidRPr="00810590">
        <w:rPr>
          <w:rFonts w:eastAsia="Times New Roman"/>
          <w:lang w:eastAsia="sl-SI"/>
        </w:rPr>
        <w:t>-</w:t>
      </w:r>
      <w:r w:rsidR="00FE261E">
        <w:rPr>
          <w:rFonts w:eastAsia="Times New Roman"/>
          <w:lang w:eastAsia="sl-SI"/>
        </w:rPr>
        <w:t>202</w:t>
      </w:r>
      <w:r w:rsidR="00EE7697">
        <w:rPr>
          <w:rFonts w:eastAsia="Times New Roman"/>
          <w:lang w:eastAsia="sl-SI"/>
        </w:rPr>
        <w:t>3</w:t>
      </w:r>
      <w:r w:rsidR="00C46FB2" w:rsidRPr="00810590">
        <w:rPr>
          <w:rFonts w:eastAsia="Times New Roman"/>
          <w:lang w:eastAsia="sl-SI"/>
        </w:rPr>
        <w:t xml:space="preserve"> pri</w:t>
      </w:r>
      <w:r w:rsidR="00523C88" w:rsidRPr="00810590">
        <w:rPr>
          <w:rFonts w:eastAsia="Times New Roman"/>
          <w:lang w:eastAsia="sl-SI"/>
        </w:rPr>
        <w:t xml:space="preserve">čne teči </w:t>
      </w:r>
      <w:r w:rsidR="00B44BE8" w:rsidRPr="00B44BE8">
        <w:rPr>
          <w:rFonts w:eastAsia="Times New Roman"/>
          <w:lang w:eastAsia="sl-SI"/>
        </w:rPr>
        <w:t>2</w:t>
      </w:r>
      <w:r w:rsidR="00EE7697">
        <w:rPr>
          <w:rFonts w:eastAsia="Times New Roman"/>
          <w:lang w:eastAsia="sl-SI"/>
        </w:rPr>
        <w:t>4</w:t>
      </w:r>
      <w:r w:rsidR="00B44BE8" w:rsidRPr="00B44BE8">
        <w:rPr>
          <w:rFonts w:eastAsia="Times New Roman"/>
          <w:lang w:eastAsia="sl-SI"/>
        </w:rPr>
        <w:t>.</w:t>
      </w:r>
      <w:r w:rsidR="004D0C83">
        <w:rPr>
          <w:rFonts w:eastAsia="Times New Roman"/>
          <w:lang w:eastAsia="sl-SI"/>
        </w:rPr>
        <w:t xml:space="preserve"> </w:t>
      </w:r>
      <w:r w:rsidR="00EE7697">
        <w:rPr>
          <w:rFonts w:eastAsia="Times New Roman"/>
          <w:lang w:eastAsia="sl-SI"/>
        </w:rPr>
        <w:t>3</w:t>
      </w:r>
      <w:r w:rsidR="00B44BE8" w:rsidRPr="00B44BE8">
        <w:rPr>
          <w:rFonts w:eastAsia="Times New Roman"/>
          <w:lang w:eastAsia="sl-SI"/>
        </w:rPr>
        <w:t>.</w:t>
      </w:r>
      <w:r w:rsidR="004D0C83">
        <w:rPr>
          <w:rFonts w:eastAsia="Times New Roman"/>
          <w:lang w:eastAsia="sl-SI"/>
        </w:rPr>
        <w:t xml:space="preserve"> </w:t>
      </w:r>
      <w:r w:rsidR="00B44BE8" w:rsidRPr="00B44BE8">
        <w:rPr>
          <w:rFonts w:eastAsia="Times New Roman"/>
          <w:lang w:eastAsia="sl-SI"/>
        </w:rPr>
        <w:t>202</w:t>
      </w:r>
      <w:r w:rsidR="00EE7697">
        <w:rPr>
          <w:rFonts w:eastAsia="Times New Roman"/>
          <w:lang w:eastAsia="sl-SI"/>
        </w:rPr>
        <w:t>3</w:t>
      </w:r>
      <w:r w:rsidR="00505433" w:rsidRPr="00B44BE8">
        <w:rPr>
          <w:rFonts w:eastAsia="Times New Roman"/>
          <w:lang w:eastAsia="sl-SI"/>
        </w:rPr>
        <w:t xml:space="preserve"> in se zaključi </w:t>
      </w:r>
      <w:r w:rsidR="00EE7697">
        <w:rPr>
          <w:rFonts w:eastAsia="Times New Roman"/>
          <w:lang w:eastAsia="sl-SI"/>
        </w:rPr>
        <w:t>24</w:t>
      </w:r>
      <w:r w:rsidR="00B44BE8" w:rsidRPr="00B44BE8">
        <w:rPr>
          <w:rFonts w:eastAsia="Times New Roman"/>
          <w:lang w:eastAsia="sl-SI"/>
        </w:rPr>
        <w:t>.</w:t>
      </w:r>
      <w:r w:rsidR="004D0C83">
        <w:rPr>
          <w:rFonts w:eastAsia="Times New Roman"/>
          <w:lang w:eastAsia="sl-SI"/>
        </w:rPr>
        <w:t xml:space="preserve"> </w:t>
      </w:r>
      <w:r w:rsidR="00EE7697">
        <w:rPr>
          <w:rFonts w:eastAsia="Times New Roman"/>
          <w:lang w:eastAsia="sl-SI"/>
        </w:rPr>
        <w:t>4</w:t>
      </w:r>
      <w:r w:rsidR="00B44BE8" w:rsidRPr="00B44BE8">
        <w:rPr>
          <w:rFonts w:eastAsia="Times New Roman"/>
          <w:lang w:eastAsia="sl-SI"/>
        </w:rPr>
        <w:t>.</w:t>
      </w:r>
      <w:r w:rsidR="004D0C83">
        <w:rPr>
          <w:rFonts w:eastAsia="Times New Roman"/>
          <w:lang w:eastAsia="sl-SI"/>
        </w:rPr>
        <w:t xml:space="preserve"> </w:t>
      </w:r>
      <w:r w:rsidR="00B44BE8" w:rsidRPr="00B44BE8">
        <w:rPr>
          <w:rFonts w:eastAsia="Times New Roman"/>
          <w:lang w:eastAsia="sl-SI"/>
        </w:rPr>
        <w:t>202</w:t>
      </w:r>
      <w:r w:rsidR="00EE7697">
        <w:rPr>
          <w:rFonts w:eastAsia="Times New Roman"/>
          <w:lang w:eastAsia="sl-SI"/>
        </w:rPr>
        <w:t>3</w:t>
      </w:r>
      <w:r w:rsidR="00B44BE8" w:rsidRPr="00B44BE8">
        <w:rPr>
          <w:rFonts w:eastAsia="Times New Roman"/>
          <w:lang w:eastAsia="sl-SI"/>
        </w:rPr>
        <w:t>.</w:t>
      </w:r>
    </w:p>
    <w:p w14:paraId="03383B15" w14:textId="77777777" w:rsidR="00166F4D" w:rsidRPr="00810590" w:rsidRDefault="00166F4D" w:rsidP="0095284C">
      <w:pPr>
        <w:spacing w:before="100" w:beforeAutospacing="1" w:after="100" w:afterAutospacing="1" w:line="240" w:lineRule="auto"/>
        <w:rPr>
          <w:rFonts w:eastAsia="Times New Roman"/>
          <w:lang w:eastAsia="sl-SI"/>
        </w:rPr>
      </w:pPr>
      <w:r w:rsidRPr="00810590">
        <w:rPr>
          <w:rFonts w:eastAsia="Times New Roman"/>
          <w:lang w:eastAsia="sl-SI"/>
        </w:rPr>
        <w:t> </w:t>
      </w:r>
      <w:r w:rsidR="00401F9F" w:rsidRPr="00401F9F">
        <w:rPr>
          <w:rFonts w:eastAsia="Times New Roman"/>
          <w:b/>
          <w:lang w:eastAsia="sl-SI"/>
        </w:rPr>
        <w:t>7</w:t>
      </w:r>
      <w:r w:rsidRPr="00810590">
        <w:rPr>
          <w:rFonts w:eastAsia="Times New Roman"/>
          <w:b/>
          <w:bCs/>
          <w:lang w:eastAsia="sl-SI"/>
        </w:rPr>
        <w:t>. Dokumentacija razpisa</w:t>
      </w:r>
    </w:p>
    <w:p w14:paraId="1F3F34ED" w14:textId="77777777" w:rsidR="00166F4D" w:rsidRPr="00810590" w:rsidRDefault="00505433" w:rsidP="00166F4D">
      <w:pPr>
        <w:spacing w:before="100" w:beforeAutospacing="1" w:after="100" w:afterAutospacing="1" w:line="240" w:lineRule="auto"/>
        <w:rPr>
          <w:rFonts w:eastAsia="Times New Roman"/>
          <w:lang w:eastAsia="sl-SI"/>
        </w:rPr>
      </w:pPr>
      <w:r w:rsidRPr="00810590">
        <w:rPr>
          <w:rFonts w:eastAsia="Times New Roman"/>
          <w:lang w:eastAsia="sl-SI"/>
        </w:rPr>
        <w:t>Doku</w:t>
      </w:r>
      <w:r w:rsidR="00D84B22" w:rsidRPr="00810590">
        <w:rPr>
          <w:rFonts w:eastAsia="Times New Roman"/>
          <w:lang w:eastAsia="sl-SI"/>
        </w:rPr>
        <w:t xml:space="preserve">mentacija razpisa </w:t>
      </w:r>
      <w:r w:rsidR="00401F9F">
        <w:rPr>
          <w:rFonts w:eastAsia="Times New Roman"/>
          <w:lang w:eastAsia="sl-SI"/>
        </w:rPr>
        <w:t>Mislinja-PrP-202</w:t>
      </w:r>
      <w:r w:rsidR="00EE7697">
        <w:rPr>
          <w:rFonts w:eastAsia="Times New Roman"/>
          <w:lang w:eastAsia="sl-SI"/>
        </w:rPr>
        <w:t>3</w:t>
      </w:r>
      <w:r w:rsidR="00166F4D" w:rsidRPr="00810590">
        <w:rPr>
          <w:rFonts w:eastAsia="Times New Roman"/>
          <w:lang w:eastAsia="sl-SI"/>
        </w:rPr>
        <w:t xml:space="preserve"> obse</w:t>
      </w:r>
      <w:r w:rsidRPr="00810590">
        <w:rPr>
          <w:rFonts w:eastAsia="Times New Roman"/>
          <w:lang w:eastAsia="sl-SI"/>
        </w:rPr>
        <w:t>ga:</w:t>
      </w:r>
      <w:r w:rsidRPr="00810590">
        <w:rPr>
          <w:rFonts w:eastAsia="Times New Roman"/>
          <w:lang w:eastAsia="sl-SI"/>
        </w:rPr>
        <w:br/>
        <w:t>*</w:t>
      </w:r>
      <w:r w:rsidR="00D84B22" w:rsidRPr="00810590">
        <w:rPr>
          <w:rFonts w:eastAsia="Times New Roman"/>
          <w:lang w:eastAsia="sl-SI"/>
        </w:rPr>
        <w:t xml:space="preserve"> besedilo razpisa </w:t>
      </w:r>
      <w:r w:rsidR="00401F9F">
        <w:rPr>
          <w:rFonts w:eastAsia="Times New Roman"/>
          <w:lang w:eastAsia="sl-SI"/>
        </w:rPr>
        <w:t>Mislinja-PrP-202</w:t>
      </w:r>
      <w:r w:rsidR="00EE7697">
        <w:rPr>
          <w:rFonts w:eastAsia="Times New Roman"/>
          <w:lang w:eastAsia="sl-SI"/>
        </w:rPr>
        <w:t>3</w:t>
      </w:r>
      <w:r w:rsidR="00C95566">
        <w:rPr>
          <w:rFonts w:eastAsia="Times New Roman"/>
          <w:lang w:eastAsia="sl-SI"/>
        </w:rPr>
        <w:t>;</w:t>
      </w:r>
      <w:r w:rsidR="006E4B4F">
        <w:rPr>
          <w:rFonts w:eastAsia="Times New Roman"/>
          <w:lang w:eastAsia="sl-SI"/>
        </w:rPr>
        <w:br/>
      </w:r>
      <w:r w:rsidR="006E4B4F" w:rsidRPr="00810590">
        <w:rPr>
          <w:rFonts w:eastAsia="Times New Roman"/>
          <w:lang w:eastAsia="sl-SI"/>
        </w:rPr>
        <w:t>*</w:t>
      </w:r>
      <w:r w:rsidR="006E4B4F">
        <w:rPr>
          <w:rFonts w:eastAsia="Times New Roman"/>
          <w:lang w:eastAsia="sl-SI"/>
        </w:rPr>
        <w:t xml:space="preserve"> merila razpisa;</w:t>
      </w:r>
      <w:r w:rsidR="00166F4D" w:rsidRPr="00810590">
        <w:rPr>
          <w:rFonts w:eastAsia="Times New Roman"/>
          <w:lang w:eastAsia="sl-SI"/>
        </w:rPr>
        <w:br/>
        <w:t xml:space="preserve">* prijavne obrazce: </w:t>
      </w:r>
    </w:p>
    <w:p w14:paraId="56DE2697" w14:textId="77777777" w:rsidR="00166F4D" w:rsidRPr="00810590" w:rsidRDefault="00C95566" w:rsidP="00C95566">
      <w:pPr>
        <w:spacing w:beforeAutospacing="1" w:after="0" w:line="240" w:lineRule="auto"/>
        <w:rPr>
          <w:rFonts w:eastAsia="Times New Roman"/>
          <w:lang w:eastAsia="sl-SI"/>
        </w:rPr>
      </w:pPr>
      <w:r>
        <w:rPr>
          <w:rFonts w:eastAsia="Times New Roman"/>
          <w:lang w:eastAsia="sl-SI"/>
        </w:rPr>
        <w:t>- A (splošni podatki),</w:t>
      </w:r>
      <w:r>
        <w:rPr>
          <w:rFonts w:eastAsia="Times New Roman"/>
          <w:lang w:eastAsia="sl-SI"/>
        </w:rPr>
        <w:br/>
      </w:r>
      <w:r w:rsidR="00166F4D" w:rsidRPr="00810590">
        <w:rPr>
          <w:rFonts w:eastAsia="Times New Roman"/>
          <w:lang w:eastAsia="sl-SI"/>
        </w:rPr>
        <w:t>- B (p</w:t>
      </w:r>
      <w:r w:rsidR="00EF0A25" w:rsidRPr="00810590">
        <w:rPr>
          <w:rFonts w:eastAsia="Times New Roman"/>
          <w:lang w:eastAsia="sl-SI"/>
        </w:rPr>
        <w:t>redstavitev društva</w:t>
      </w:r>
      <w:r>
        <w:rPr>
          <w:rFonts w:eastAsia="Times New Roman"/>
          <w:lang w:eastAsia="sl-SI"/>
        </w:rPr>
        <w:t>),</w:t>
      </w:r>
      <w:r>
        <w:rPr>
          <w:rFonts w:eastAsia="Times New Roman"/>
          <w:lang w:eastAsia="sl-SI"/>
        </w:rPr>
        <w:br/>
        <w:t>- C (finančni načrt),</w:t>
      </w:r>
      <w:r>
        <w:rPr>
          <w:rFonts w:eastAsia="Times New Roman"/>
          <w:lang w:eastAsia="sl-SI"/>
        </w:rPr>
        <w:br/>
      </w:r>
      <w:r w:rsidR="00166F4D" w:rsidRPr="00810590">
        <w:rPr>
          <w:rFonts w:eastAsia="Times New Roman"/>
          <w:lang w:eastAsia="sl-SI"/>
        </w:rPr>
        <w:t xml:space="preserve">- D (prijava programa - različno za </w:t>
      </w:r>
      <w:r>
        <w:rPr>
          <w:rFonts w:eastAsia="Times New Roman"/>
          <w:lang w:eastAsia="sl-SI"/>
        </w:rPr>
        <w:t>posamezna področja dejavnosti),</w:t>
      </w:r>
      <w:r>
        <w:rPr>
          <w:rFonts w:eastAsia="Times New Roman"/>
          <w:lang w:eastAsia="sl-SI"/>
        </w:rPr>
        <w:br/>
      </w:r>
      <w:r w:rsidR="00166F4D" w:rsidRPr="00810590">
        <w:rPr>
          <w:rFonts w:eastAsia="Times New Roman"/>
          <w:lang w:eastAsia="sl-SI"/>
        </w:rPr>
        <w:t>- E (prijava projekta).</w:t>
      </w:r>
    </w:p>
    <w:p w14:paraId="237B4C11" w14:textId="77777777" w:rsidR="00166F4D" w:rsidRPr="00810590" w:rsidRDefault="00166F4D" w:rsidP="0095284C">
      <w:pPr>
        <w:spacing w:before="100" w:beforeAutospacing="1" w:after="100" w:afterAutospacing="1" w:line="240" w:lineRule="auto"/>
        <w:rPr>
          <w:rFonts w:eastAsia="Times New Roman"/>
          <w:lang w:eastAsia="sl-SI"/>
        </w:rPr>
      </w:pPr>
      <w:r w:rsidRPr="00810590">
        <w:rPr>
          <w:rFonts w:eastAsia="Times New Roman"/>
          <w:lang w:eastAsia="sl-SI"/>
        </w:rPr>
        <w:t> </w:t>
      </w:r>
      <w:r w:rsidR="00401F9F" w:rsidRPr="00401F9F">
        <w:rPr>
          <w:rFonts w:eastAsia="Times New Roman"/>
          <w:b/>
          <w:lang w:eastAsia="sl-SI"/>
        </w:rPr>
        <w:t>8</w:t>
      </w:r>
      <w:r w:rsidRPr="00810590">
        <w:rPr>
          <w:rFonts w:eastAsia="Times New Roman"/>
          <w:b/>
          <w:bCs/>
          <w:lang w:eastAsia="sl-SI"/>
        </w:rPr>
        <w:t>. Pomen izrazov</w:t>
      </w:r>
    </w:p>
    <w:p w14:paraId="4C220084" w14:textId="77777777" w:rsidR="00166F4D" w:rsidRPr="00810590" w:rsidRDefault="00166F4D" w:rsidP="00166F4D">
      <w:pPr>
        <w:spacing w:before="100" w:beforeAutospacing="1" w:after="100" w:afterAutospacing="1" w:line="240" w:lineRule="auto"/>
        <w:rPr>
          <w:rFonts w:eastAsia="Times New Roman"/>
          <w:lang w:eastAsia="sl-SI"/>
        </w:rPr>
      </w:pPr>
      <w:r w:rsidRPr="00810590">
        <w:rPr>
          <w:rFonts w:eastAsia="Times New Roman"/>
          <w:b/>
          <w:bCs/>
          <w:lang w:eastAsia="sl-SI"/>
        </w:rPr>
        <w:t>Upravičene osebe</w:t>
      </w:r>
      <w:r w:rsidRPr="00810590">
        <w:rPr>
          <w:rFonts w:eastAsia="Times New Roman"/>
          <w:lang w:eastAsia="sl-SI"/>
        </w:rPr>
        <w:t xml:space="preserve"> po tem razpisu so kulturna društva in zveze kulturnih društev, ki združujejo kulturna društva raznovrstnih </w:t>
      </w:r>
      <w:r w:rsidR="00BE33F5" w:rsidRPr="00810590">
        <w:rPr>
          <w:rFonts w:eastAsia="Times New Roman"/>
          <w:lang w:eastAsia="sl-SI"/>
        </w:rPr>
        <w:t>kulturnih dejavnosti</w:t>
      </w:r>
      <w:r w:rsidRPr="00810590">
        <w:rPr>
          <w:rFonts w:eastAsia="Times New Roman"/>
          <w:lang w:eastAsia="sl-SI"/>
        </w:rPr>
        <w:t xml:space="preserve"> na</w:t>
      </w:r>
      <w:r w:rsidR="00505433" w:rsidRPr="00810590">
        <w:rPr>
          <w:rFonts w:eastAsia="Times New Roman"/>
          <w:lang w:eastAsia="sl-SI"/>
        </w:rPr>
        <w:t xml:space="preserve"> obmo</w:t>
      </w:r>
      <w:r w:rsidR="00D84B22" w:rsidRPr="00810590">
        <w:rPr>
          <w:rFonts w:eastAsia="Times New Roman"/>
          <w:lang w:eastAsia="sl-SI"/>
        </w:rPr>
        <w:t>čju občine Mislinja</w:t>
      </w:r>
      <w:r w:rsidRPr="00810590">
        <w:rPr>
          <w:rFonts w:eastAsia="Times New Roman"/>
          <w:lang w:eastAsia="sl-SI"/>
        </w:rPr>
        <w:t>. Upravičene osebe morajo imeti status pravne osebe na o</w:t>
      </w:r>
      <w:r w:rsidR="00D84B22" w:rsidRPr="00810590">
        <w:rPr>
          <w:rFonts w:eastAsia="Times New Roman"/>
          <w:lang w:eastAsia="sl-SI"/>
        </w:rPr>
        <w:t>bmočju občine Mislinja</w:t>
      </w:r>
      <w:r w:rsidR="00401F9F">
        <w:rPr>
          <w:rFonts w:eastAsia="Times New Roman"/>
          <w:lang w:eastAsia="sl-SI"/>
        </w:rPr>
        <w:t xml:space="preserve"> in izpolnjevati pogoje razpisa</w:t>
      </w:r>
      <w:r w:rsidRPr="00810590">
        <w:rPr>
          <w:rFonts w:eastAsia="Times New Roman"/>
          <w:lang w:eastAsia="sl-SI"/>
        </w:rPr>
        <w:t>. Pravne osebe, ki so program prijavile na katerikoli dru</w:t>
      </w:r>
      <w:r w:rsidR="00D84B22" w:rsidRPr="00810590">
        <w:rPr>
          <w:rFonts w:eastAsia="Times New Roman"/>
          <w:lang w:eastAsia="sl-SI"/>
        </w:rPr>
        <w:t>g razpis občine Mislinja</w:t>
      </w:r>
      <w:r w:rsidRPr="00810590">
        <w:rPr>
          <w:rFonts w:eastAsia="Times New Roman"/>
          <w:lang w:eastAsia="sl-SI"/>
        </w:rPr>
        <w:t>, do sredstev po tem razpisu niso upravičene.</w:t>
      </w:r>
    </w:p>
    <w:p w14:paraId="4F7AA7B6" w14:textId="77777777" w:rsidR="00166F4D" w:rsidRPr="00810590" w:rsidRDefault="00166F4D" w:rsidP="00166F4D">
      <w:pPr>
        <w:spacing w:before="100" w:beforeAutospacing="1" w:after="100" w:afterAutospacing="1" w:line="240" w:lineRule="auto"/>
        <w:rPr>
          <w:rFonts w:eastAsia="Times New Roman"/>
          <w:lang w:eastAsia="sl-SI"/>
        </w:rPr>
      </w:pPr>
      <w:r w:rsidRPr="00810590">
        <w:rPr>
          <w:rFonts w:eastAsia="Times New Roman"/>
          <w:b/>
          <w:bCs/>
          <w:lang w:eastAsia="sl-SI"/>
        </w:rPr>
        <w:t>Program</w:t>
      </w:r>
      <w:r w:rsidRPr="00810590">
        <w:rPr>
          <w:rFonts w:eastAsia="Times New Roman"/>
          <w:lang w:eastAsia="sl-SI"/>
        </w:rPr>
        <w:t xml:space="preserve"> je zaokrožena kulturna dejavnost izvajalcev, ki niso državni ali zasebni zavodi, pa jo je zaradi njenega širšega javnega pomena smotrno financirat</w:t>
      </w:r>
      <w:r w:rsidR="00BE33F5" w:rsidRPr="00810590">
        <w:rPr>
          <w:rFonts w:eastAsia="Times New Roman"/>
          <w:lang w:eastAsia="sl-SI"/>
        </w:rPr>
        <w:t xml:space="preserve">i </w:t>
      </w:r>
      <w:r w:rsidR="00C95566">
        <w:rPr>
          <w:rFonts w:eastAsia="Times New Roman"/>
          <w:lang w:eastAsia="sl-SI"/>
        </w:rPr>
        <w:t xml:space="preserve">kot </w:t>
      </w:r>
      <w:r w:rsidR="00BE33F5" w:rsidRPr="00810590">
        <w:rPr>
          <w:rFonts w:eastAsia="Times New Roman"/>
          <w:lang w:eastAsia="sl-SI"/>
        </w:rPr>
        <w:t>redno dejavnost</w:t>
      </w:r>
      <w:r w:rsidR="00C95566">
        <w:rPr>
          <w:rFonts w:eastAsia="Times New Roman"/>
          <w:lang w:eastAsia="sl-SI"/>
        </w:rPr>
        <w:t>. S</w:t>
      </w:r>
      <w:r w:rsidRPr="00810590">
        <w:rPr>
          <w:rFonts w:eastAsia="Times New Roman"/>
          <w:lang w:eastAsia="sl-SI"/>
        </w:rPr>
        <w:t xml:space="preserve">estavljen </w:t>
      </w:r>
      <w:r w:rsidR="00C95566">
        <w:rPr>
          <w:rFonts w:eastAsia="Times New Roman"/>
          <w:lang w:eastAsia="sl-SI"/>
        </w:rPr>
        <w:t xml:space="preserve">je </w:t>
      </w:r>
      <w:r w:rsidRPr="00810590">
        <w:rPr>
          <w:rFonts w:eastAsia="Times New Roman"/>
          <w:lang w:eastAsia="sl-SI"/>
        </w:rPr>
        <w:t>iz rednih (celoletnih) programskih dejavnosti, ki jih zaradi kontinuiranega in smotrnega delovanja izvajalec veže v celoto.</w:t>
      </w:r>
    </w:p>
    <w:p w14:paraId="2F80D034" w14:textId="77777777" w:rsidR="00166F4D" w:rsidRPr="00810590" w:rsidRDefault="00166F4D" w:rsidP="00166F4D">
      <w:pPr>
        <w:spacing w:before="100" w:beforeAutospacing="1" w:after="100" w:afterAutospacing="1" w:line="240" w:lineRule="auto"/>
        <w:rPr>
          <w:rFonts w:eastAsia="Times New Roman"/>
          <w:lang w:eastAsia="sl-SI"/>
        </w:rPr>
      </w:pPr>
      <w:r w:rsidRPr="00810590">
        <w:rPr>
          <w:rFonts w:eastAsia="Times New Roman"/>
          <w:b/>
          <w:bCs/>
          <w:lang w:eastAsia="sl-SI"/>
        </w:rPr>
        <w:t xml:space="preserve">Skupni program </w:t>
      </w:r>
      <w:r w:rsidR="00BE33F5" w:rsidRPr="00810590">
        <w:rPr>
          <w:rFonts w:eastAsia="Times New Roman"/>
          <w:lang w:eastAsia="sl-SI"/>
        </w:rPr>
        <w:t>je sestavljen iz projektov po različnih kulturno umetniških zvrsteh s spremljajočimi aktivnostmi,</w:t>
      </w:r>
      <w:r w:rsidRPr="00810590">
        <w:rPr>
          <w:rFonts w:eastAsia="Times New Roman"/>
          <w:lang w:eastAsia="sl-SI"/>
        </w:rPr>
        <w:t xml:space="preserve"> za katere se izvajalci dogovorijo zaradi nujnosti vzpostavljanja primerjave glede obsega, kvalitete in usmeritev svojega kulturnega dela (npr. srečanje zborov, gledaliških skupin, folklornih skupin, pihalnih orkest</w:t>
      </w:r>
      <w:r w:rsidR="00505433" w:rsidRPr="00810590">
        <w:rPr>
          <w:rFonts w:eastAsia="Times New Roman"/>
          <w:lang w:eastAsia="sl-SI"/>
        </w:rPr>
        <w:t>rov,plesnih skupin, literarnih srečanj, likovne razstave</w:t>
      </w:r>
      <w:r w:rsidRPr="00810590">
        <w:rPr>
          <w:rFonts w:eastAsia="Times New Roman"/>
          <w:lang w:eastAsia="sl-SI"/>
        </w:rPr>
        <w:t>), usposabljanja za delo na področju ljubiteljskih kulturnih dejavnosti in zaradi zagotavljanja materialnih možnosti za izvajanje dejavnosti (npr. najem prostorov, nakup opreme, itd.)</w:t>
      </w:r>
      <w:r w:rsidR="00691B31" w:rsidRPr="00810590">
        <w:rPr>
          <w:rFonts w:eastAsia="Times New Roman"/>
          <w:lang w:eastAsia="sl-SI"/>
        </w:rPr>
        <w:t>.</w:t>
      </w:r>
    </w:p>
    <w:p w14:paraId="7BC0219F" w14:textId="77777777" w:rsidR="00166F4D" w:rsidRPr="00810590" w:rsidRDefault="00166F4D" w:rsidP="00166F4D">
      <w:pPr>
        <w:spacing w:before="100" w:beforeAutospacing="1" w:after="100" w:afterAutospacing="1" w:line="240" w:lineRule="auto"/>
        <w:rPr>
          <w:rFonts w:eastAsia="Times New Roman"/>
          <w:lang w:eastAsia="sl-SI"/>
        </w:rPr>
      </w:pPr>
      <w:r w:rsidRPr="00810590">
        <w:rPr>
          <w:rFonts w:eastAsia="Times New Roman"/>
          <w:b/>
          <w:bCs/>
          <w:lang w:eastAsia="sl-SI"/>
        </w:rPr>
        <w:t xml:space="preserve">Projekt </w:t>
      </w:r>
      <w:r w:rsidRPr="00810590">
        <w:rPr>
          <w:rFonts w:eastAsia="Times New Roman"/>
          <w:lang w:eastAsia="sl-SI"/>
        </w:rPr>
        <w:t xml:space="preserve">je zaokrožena programska enota, ki je v celoti in/ali v svojih delih dostopna javnosti (npr. koncert, gledališka predstava, plesni nastop, likovna ali fotografska razstava, likovna kolonija s sklepno razstavo, ipd.). </w:t>
      </w:r>
    </w:p>
    <w:p w14:paraId="14D6BC96" w14:textId="77777777" w:rsidR="00166F4D" w:rsidRDefault="00166F4D" w:rsidP="00166F4D">
      <w:pPr>
        <w:spacing w:before="100" w:beforeAutospacing="1" w:after="100" w:afterAutospacing="1" w:line="240" w:lineRule="auto"/>
        <w:rPr>
          <w:rFonts w:eastAsia="Times New Roman"/>
          <w:lang w:eastAsia="sl-SI"/>
        </w:rPr>
      </w:pPr>
      <w:r w:rsidRPr="00810590">
        <w:rPr>
          <w:rFonts w:eastAsia="Times New Roman"/>
          <w:b/>
          <w:bCs/>
          <w:lang w:eastAsia="sl-SI"/>
        </w:rPr>
        <w:t xml:space="preserve">Finančna uravnoteženost </w:t>
      </w:r>
      <w:r w:rsidRPr="00810590">
        <w:rPr>
          <w:rFonts w:eastAsia="Times New Roman"/>
          <w:lang w:eastAsia="sl-SI"/>
        </w:rPr>
        <w:t>pomeni, da se ujemajo skupne vrednosti predvidenih odhodkov in prihodkov finančne zgradbe programa ali projekta (odhodki = prihodki).</w:t>
      </w:r>
    </w:p>
    <w:p w14:paraId="0D0D88A8" w14:textId="77777777" w:rsidR="00EE7697" w:rsidRPr="00810590" w:rsidRDefault="00EE7697" w:rsidP="00166F4D">
      <w:pPr>
        <w:spacing w:before="100" w:beforeAutospacing="1" w:after="100" w:afterAutospacing="1" w:line="240" w:lineRule="auto"/>
        <w:rPr>
          <w:rFonts w:eastAsia="Times New Roman"/>
          <w:lang w:eastAsia="sl-SI"/>
        </w:rPr>
      </w:pPr>
    </w:p>
    <w:p w14:paraId="5B40576B" w14:textId="77777777" w:rsidR="00166F4D" w:rsidRPr="00810590" w:rsidRDefault="00401F9F" w:rsidP="0095284C">
      <w:pPr>
        <w:spacing w:before="100" w:beforeAutospacing="1" w:after="100" w:afterAutospacing="1" w:line="240" w:lineRule="auto"/>
        <w:rPr>
          <w:rFonts w:eastAsia="Times New Roman"/>
          <w:lang w:eastAsia="sl-SI"/>
        </w:rPr>
      </w:pPr>
      <w:r>
        <w:rPr>
          <w:rFonts w:eastAsia="Times New Roman"/>
          <w:b/>
          <w:bCs/>
          <w:lang w:eastAsia="sl-SI"/>
        </w:rPr>
        <w:lastRenderedPageBreak/>
        <w:t>9</w:t>
      </w:r>
      <w:r w:rsidR="00166F4D" w:rsidRPr="00810590">
        <w:rPr>
          <w:rFonts w:eastAsia="Times New Roman"/>
          <w:b/>
          <w:bCs/>
          <w:lang w:eastAsia="sl-SI"/>
        </w:rPr>
        <w:t>. Pogoji razpisa</w:t>
      </w:r>
    </w:p>
    <w:p w14:paraId="4E667B29" w14:textId="19706717" w:rsidR="000161A9" w:rsidRPr="000161A9" w:rsidRDefault="000161A9" w:rsidP="000161A9">
      <w:pPr>
        <w:tabs>
          <w:tab w:val="left" w:pos="426"/>
        </w:tabs>
        <w:spacing w:before="100" w:beforeAutospacing="1" w:after="100" w:afterAutospacing="1" w:line="240" w:lineRule="auto"/>
        <w:rPr>
          <w:rFonts w:eastAsia="Times New Roman"/>
          <w:lang w:eastAsia="sl-SI"/>
        </w:rPr>
      </w:pPr>
      <w:r w:rsidRPr="000161A9">
        <w:rPr>
          <w:rFonts w:eastAsia="Times New Roman"/>
          <w:lang w:eastAsia="sl-SI"/>
        </w:rPr>
        <w:t>9.1</w:t>
      </w:r>
      <w:r w:rsidRPr="000161A9">
        <w:rPr>
          <w:rFonts w:eastAsia="Times New Roman"/>
          <w:lang w:eastAsia="sl-SI"/>
        </w:rPr>
        <w:tab/>
      </w:r>
      <w:r w:rsidRPr="000161A9">
        <w:rPr>
          <w:rFonts w:eastAsia="Times New Roman"/>
          <w:u w:val="single"/>
          <w:lang w:eastAsia="sl-SI"/>
        </w:rPr>
        <w:t>Vloge na razpis Mislinja-PrP-202</w:t>
      </w:r>
      <w:r w:rsidR="00EE7697">
        <w:rPr>
          <w:rFonts w:eastAsia="Times New Roman"/>
          <w:u w:val="single"/>
          <w:lang w:eastAsia="sl-SI"/>
        </w:rPr>
        <w:t>3</w:t>
      </w:r>
      <w:r w:rsidRPr="000161A9">
        <w:rPr>
          <w:rFonts w:eastAsia="Times New Roman"/>
          <w:u w:val="single"/>
          <w:lang w:eastAsia="sl-SI"/>
        </w:rPr>
        <w:t xml:space="preserve"> lahko predložijo upravičene osebe, ki izpolnjujejo naslednje pogoje:</w:t>
      </w:r>
      <w:r>
        <w:rPr>
          <w:rFonts w:eastAsia="Times New Roman"/>
          <w:lang w:eastAsia="sl-SI"/>
        </w:rPr>
        <w:br/>
        <w:t>•</w:t>
      </w:r>
      <w:r>
        <w:rPr>
          <w:rFonts w:eastAsia="Times New Roman"/>
          <w:lang w:eastAsia="sl-SI"/>
        </w:rPr>
        <w:tab/>
      </w:r>
      <w:r w:rsidRPr="000161A9">
        <w:rPr>
          <w:rFonts w:eastAsia="Times New Roman"/>
          <w:lang w:eastAsia="sl-SI"/>
        </w:rPr>
        <w:t xml:space="preserve">trajneje, vsaj že eno leto delujejo na razpisnem področju in so registrirane za opravljanje kulturno-umetniških dejavnosti ter posredovanje kulturnih dobrin v Sloveniji na območju občine </w:t>
      </w:r>
      <w:r>
        <w:rPr>
          <w:rFonts w:eastAsia="Times New Roman"/>
          <w:lang w:eastAsia="sl-SI"/>
        </w:rPr>
        <w:t xml:space="preserve">Mislinja </w:t>
      </w:r>
      <w:r w:rsidRPr="000161A9">
        <w:rPr>
          <w:rFonts w:eastAsia="Times New Roman"/>
          <w:lang w:eastAsia="sl-SI"/>
        </w:rPr>
        <w:t>(podatek se preverja v registru AJPES);</w:t>
      </w:r>
      <w:r>
        <w:rPr>
          <w:rFonts w:eastAsia="Times New Roman"/>
          <w:lang w:eastAsia="sl-SI"/>
        </w:rPr>
        <w:br/>
      </w:r>
      <w:r w:rsidRPr="000161A9">
        <w:rPr>
          <w:rFonts w:eastAsia="Times New Roman"/>
          <w:lang w:eastAsia="sl-SI"/>
        </w:rPr>
        <w:t>•</w:t>
      </w:r>
      <w:r w:rsidRPr="000161A9">
        <w:rPr>
          <w:rFonts w:eastAsia="Times New Roman"/>
          <w:lang w:eastAsia="sl-SI"/>
        </w:rPr>
        <w:tab/>
        <w:t>zagotavljajo dostopnost programskih sklopov in programskih enot javnosti in medijem;</w:t>
      </w:r>
      <w:r>
        <w:rPr>
          <w:rFonts w:eastAsia="Times New Roman"/>
          <w:lang w:eastAsia="sl-SI"/>
        </w:rPr>
        <w:br/>
      </w:r>
      <w:r w:rsidRPr="000161A9">
        <w:rPr>
          <w:rFonts w:eastAsia="Times New Roman"/>
          <w:lang w:eastAsia="sl-SI"/>
        </w:rPr>
        <w:t>•</w:t>
      </w:r>
      <w:r w:rsidRPr="000161A9">
        <w:rPr>
          <w:rFonts w:eastAsia="Times New Roman"/>
          <w:lang w:eastAsia="sl-SI"/>
        </w:rPr>
        <w:tab/>
        <w:t>v kolikor so bili v letu 202</w:t>
      </w:r>
      <w:r w:rsidR="00EE7697">
        <w:rPr>
          <w:rFonts w:eastAsia="Times New Roman"/>
          <w:lang w:eastAsia="sl-SI"/>
        </w:rPr>
        <w:t>2</w:t>
      </w:r>
      <w:r w:rsidRPr="000161A9">
        <w:rPr>
          <w:rFonts w:eastAsia="Times New Roman"/>
          <w:lang w:eastAsia="sl-SI"/>
        </w:rPr>
        <w:t xml:space="preserve"> pogodbena stranka JSKD, so izpolnili vse svoje pogodbene obveznosti do JSKD;</w:t>
      </w:r>
      <w:r>
        <w:rPr>
          <w:rFonts w:eastAsia="Times New Roman"/>
          <w:lang w:eastAsia="sl-SI"/>
        </w:rPr>
        <w:br/>
      </w:r>
      <w:r w:rsidRPr="000161A9">
        <w:rPr>
          <w:rFonts w:eastAsia="Times New Roman"/>
          <w:lang w:eastAsia="sl-SI"/>
        </w:rPr>
        <w:t>•</w:t>
      </w:r>
      <w:r w:rsidRPr="000161A9">
        <w:rPr>
          <w:rFonts w:eastAsia="Times New Roman"/>
          <w:lang w:eastAsia="sl-SI"/>
        </w:rPr>
        <w:tab/>
        <w:t>v kolikor so bili v letu 202</w:t>
      </w:r>
      <w:r w:rsidR="00EE7697">
        <w:rPr>
          <w:rFonts w:eastAsia="Times New Roman"/>
          <w:lang w:eastAsia="sl-SI"/>
        </w:rPr>
        <w:t>2</w:t>
      </w:r>
      <w:r w:rsidRPr="000161A9">
        <w:rPr>
          <w:rFonts w:eastAsia="Times New Roman"/>
          <w:lang w:eastAsia="sl-SI"/>
        </w:rPr>
        <w:t xml:space="preserve"> pogodbena stranka drugih sofinancerjev kulturnih programov iz javnih sredstev, so izpolnili vse svoje pogodbene obveznosti;</w:t>
      </w:r>
      <w:r>
        <w:rPr>
          <w:rFonts w:eastAsia="Times New Roman"/>
          <w:lang w:eastAsia="sl-SI"/>
        </w:rPr>
        <w:br/>
      </w:r>
      <w:r w:rsidRPr="000161A9">
        <w:rPr>
          <w:rFonts w:eastAsia="Times New Roman"/>
          <w:lang w:eastAsia="sl-SI"/>
        </w:rPr>
        <w:t>•</w:t>
      </w:r>
      <w:r w:rsidRPr="000161A9">
        <w:rPr>
          <w:rFonts w:eastAsia="Times New Roman"/>
          <w:lang w:eastAsia="sl-SI"/>
        </w:rPr>
        <w:tab/>
      </w:r>
      <w:r>
        <w:rPr>
          <w:rFonts w:eastAsia="Times New Roman"/>
          <w:lang w:eastAsia="sl-SI"/>
        </w:rPr>
        <w:t>so</w:t>
      </w:r>
      <w:r w:rsidRPr="000161A9">
        <w:rPr>
          <w:rFonts w:eastAsia="Times New Roman"/>
          <w:lang w:eastAsia="sl-SI"/>
        </w:rPr>
        <w:t xml:space="preserve"> v zadnjih treh letih vsaj enkrat samostojno ali v koprodukciji z drugimi ustanovami ali društvi pripravil</w:t>
      </w:r>
      <w:r>
        <w:rPr>
          <w:rFonts w:eastAsia="Times New Roman"/>
          <w:lang w:eastAsia="sl-SI"/>
        </w:rPr>
        <w:t>e</w:t>
      </w:r>
      <w:r w:rsidRPr="000161A9">
        <w:rPr>
          <w:rFonts w:eastAsia="Times New Roman"/>
          <w:lang w:eastAsia="sl-SI"/>
        </w:rPr>
        <w:t xml:space="preserve"> kulturni dogodek, namenjen javnosti;</w:t>
      </w:r>
      <w:r>
        <w:rPr>
          <w:rFonts w:eastAsia="Times New Roman"/>
          <w:lang w:eastAsia="sl-SI"/>
        </w:rPr>
        <w:br/>
      </w:r>
      <w:r w:rsidRPr="000161A9">
        <w:rPr>
          <w:rFonts w:eastAsia="Times New Roman"/>
          <w:lang w:eastAsia="sl-SI"/>
        </w:rPr>
        <w:t>•</w:t>
      </w:r>
      <w:r w:rsidRPr="000161A9">
        <w:rPr>
          <w:rFonts w:eastAsia="Times New Roman"/>
          <w:lang w:eastAsia="sl-SI"/>
        </w:rPr>
        <w:tab/>
        <w:t>prijavljajo programe/projekte, ki izpolnjujejo pogoje navedene pod točko 9.2</w:t>
      </w:r>
      <w:r w:rsidR="004D0C83">
        <w:rPr>
          <w:rFonts w:eastAsia="Times New Roman"/>
          <w:lang w:eastAsia="sl-SI"/>
        </w:rPr>
        <w:t>.</w:t>
      </w:r>
    </w:p>
    <w:p w14:paraId="4C8FC530" w14:textId="082FAA16" w:rsidR="000161A9" w:rsidRPr="000161A9" w:rsidRDefault="000161A9" w:rsidP="000161A9">
      <w:pPr>
        <w:tabs>
          <w:tab w:val="left" w:pos="426"/>
        </w:tabs>
        <w:spacing w:before="100" w:beforeAutospacing="1" w:after="100" w:afterAutospacing="1" w:line="240" w:lineRule="auto"/>
        <w:rPr>
          <w:rFonts w:eastAsia="Times New Roman"/>
          <w:lang w:eastAsia="sl-SI"/>
        </w:rPr>
      </w:pPr>
      <w:r>
        <w:rPr>
          <w:rFonts w:eastAsia="Times New Roman"/>
          <w:lang w:eastAsia="sl-SI"/>
        </w:rPr>
        <w:t>9.2</w:t>
      </w:r>
      <w:r>
        <w:rPr>
          <w:rFonts w:eastAsia="Times New Roman"/>
          <w:lang w:eastAsia="sl-SI"/>
        </w:rPr>
        <w:tab/>
      </w:r>
      <w:r w:rsidRPr="000161A9">
        <w:rPr>
          <w:rFonts w:eastAsia="Times New Roman"/>
          <w:u w:val="single"/>
          <w:lang w:eastAsia="sl-SI"/>
        </w:rPr>
        <w:t>Predlagani program/projekt ustreza pogojem tega razpisa, če:</w:t>
      </w:r>
      <w:r>
        <w:rPr>
          <w:rFonts w:eastAsia="Times New Roman"/>
          <w:u w:val="single"/>
          <w:lang w:eastAsia="sl-SI"/>
        </w:rPr>
        <w:br/>
      </w:r>
      <w:r w:rsidRPr="000161A9">
        <w:rPr>
          <w:rFonts w:eastAsia="Times New Roman"/>
          <w:lang w:eastAsia="sl-SI"/>
        </w:rPr>
        <w:t>•</w:t>
      </w:r>
      <w:r w:rsidRPr="000161A9">
        <w:rPr>
          <w:rFonts w:eastAsia="Times New Roman"/>
          <w:lang w:eastAsia="sl-SI"/>
        </w:rPr>
        <w:tab/>
        <w:t>sodi na področje ljubiteljske kulturne dejavnosti;</w:t>
      </w:r>
      <w:r>
        <w:rPr>
          <w:rFonts w:eastAsia="Times New Roman"/>
          <w:lang w:eastAsia="sl-SI"/>
        </w:rPr>
        <w:br/>
      </w:r>
      <w:r w:rsidRPr="000161A9">
        <w:rPr>
          <w:rFonts w:eastAsia="Times New Roman"/>
          <w:lang w:eastAsia="sl-SI"/>
        </w:rPr>
        <w:t>•</w:t>
      </w:r>
      <w:r w:rsidRPr="000161A9">
        <w:rPr>
          <w:rFonts w:eastAsia="Times New Roman"/>
          <w:lang w:eastAsia="sl-SI"/>
        </w:rPr>
        <w:tab/>
        <w:t>bo izveden v letu 202</w:t>
      </w:r>
      <w:r w:rsidR="00EE7697">
        <w:rPr>
          <w:rFonts w:eastAsia="Times New Roman"/>
          <w:lang w:eastAsia="sl-SI"/>
        </w:rPr>
        <w:t>3</w:t>
      </w:r>
      <w:r w:rsidRPr="000161A9">
        <w:rPr>
          <w:rFonts w:eastAsia="Times New Roman"/>
          <w:lang w:eastAsia="sl-SI"/>
        </w:rPr>
        <w:t>;</w:t>
      </w:r>
      <w:r>
        <w:rPr>
          <w:rFonts w:eastAsia="Times New Roman"/>
          <w:lang w:eastAsia="sl-SI"/>
        </w:rPr>
        <w:br/>
      </w:r>
      <w:r w:rsidRPr="000161A9">
        <w:rPr>
          <w:rFonts w:eastAsia="Times New Roman"/>
          <w:lang w:eastAsia="sl-SI"/>
        </w:rPr>
        <w:t>•</w:t>
      </w:r>
      <w:r w:rsidRPr="000161A9">
        <w:rPr>
          <w:rFonts w:eastAsia="Times New Roman"/>
          <w:lang w:eastAsia="sl-SI"/>
        </w:rPr>
        <w:tab/>
        <w:t xml:space="preserve">je nekomercialne narave; to pomeni, da mu ni moč pripisati pretežno komercialnega namena in </w:t>
      </w:r>
      <w:r>
        <w:rPr>
          <w:rFonts w:eastAsia="Times New Roman"/>
          <w:lang w:eastAsia="sl-SI"/>
        </w:rPr>
        <w:t>č</w:t>
      </w:r>
      <w:r w:rsidRPr="000161A9">
        <w:rPr>
          <w:rFonts w:eastAsia="Times New Roman"/>
          <w:lang w:eastAsia="sl-SI"/>
        </w:rPr>
        <w:t>lani izvajalske skupine za izvedbo ne prejemajo plačila;</w:t>
      </w:r>
      <w:r>
        <w:rPr>
          <w:rFonts w:eastAsia="Times New Roman"/>
          <w:lang w:eastAsia="sl-SI"/>
        </w:rPr>
        <w:br/>
      </w:r>
      <w:r w:rsidRPr="000161A9">
        <w:rPr>
          <w:rFonts w:eastAsia="Times New Roman"/>
          <w:lang w:eastAsia="sl-SI"/>
        </w:rPr>
        <w:t>•</w:t>
      </w:r>
      <w:r w:rsidRPr="000161A9">
        <w:rPr>
          <w:rFonts w:eastAsia="Times New Roman"/>
          <w:lang w:eastAsia="sl-SI"/>
        </w:rPr>
        <w:tab/>
        <w:t>resorno ne spada na druga področja kot so šolstvo, šport, znanost, gospodarstvo ipd.;</w:t>
      </w:r>
      <w:r>
        <w:rPr>
          <w:rFonts w:eastAsia="Times New Roman"/>
          <w:lang w:eastAsia="sl-SI"/>
        </w:rPr>
        <w:br/>
      </w:r>
      <w:r w:rsidRPr="000161A9">
        <w:rPr>
          <w:rFonts w:eastAsia="Times New Roman"/>
          <w:lang w:eastAsia="sl-SI"/>
        </w:rPr>
        <w:t>•</w:t>
      </w:r>
      <w:r w:rsidRPr="000161A9">
        <w:rPr>
          <w:rFonts w:eastAsia="Times New Roman"/>
          <w:lang w:eastAsia="sl-SI"/>
        </w:rPr>
        <w:tab/>
        <w:t xml:space="preserve">uresničuje cilje, ki so pomembni v </w:t>
      </w:r>
      <w:r>
        <w:rPr>
          <w:rFonts w:eastAsia="Times New Roman"/>
          <w:lang w:eastAsia="sl-SI"/>
        </w:rPr>
        <w:t>občinskem</w:t>
      </w:r>
      <w:r w:rsidRPr="000161A9">
        <w:rPr>
          <w:rFonts w:eastAsia="Times New Roman"/>
          <w:lang w:eastAsia="sl-SI"/>
        </w:rPr>
        <w:t xml:space="preserve"> merilu;</w:t>
      </w:r>
      <w:r>
        <w:rPr>
          <w:rFonts w:eastAsia="Times New Roman"/>
          <w:lang w:eastAsia="sl-SI"/>
        </w:rPr>
        <w:br/>
      </w:r>
      <w:r w:rsidRPr="000161A9">
        <w:rPr>
          <w:rFonts w:eastAsia="Times New Roman"/>
          <w:lang w:eastAsia="sl-SI"/>
        </w:rPr>
        <w:t>•</w:t>
      </w:r>
      <w:r w:rsidRPr="000161A9">
        <w:rPr>
          <w:rFonts w:eastAsia="Times New Roman"/>
          <w:lang w:eastAsia="sl-SI"/>
        </w:rPr>
        <w:tab/>
        <w:t>ima uravnoteženo finančno konstrukcijo (odhodki = prihodki); to p</w:t>
      </w:r>
      <w:r w:rsidR="004D0C83">
        <w:rPr>
          <w:rFonts w:eastAsia="Times New Roman"/>
          <w:lang w:eastAsia="sl-SI"/>
        </w:rPr>
        <w:t>rijavitel</w:t>
      </w:r>
      <w:r w:rsidRPr="000161A9">
        <w:rPr>
          <w:rFonts w:eastAsia="Times New Roman"/>
          <w:lang w:eastAsia="sl-SI"/>
        </w:rPr>
        <w:t>j dokaže z navedbo</w:t>
      </w:r>
      <w:r>
        <w:rPr>
          <w:rFonts w:eastAsia="Times New Roman"/>
          <w:lang w:eastAsia="sl-SI"/>
        </w:rPr>
        <w:t xml:space="preserve"> </w:t>
      </w:r>
      <w:r w:rsidRPr="000161A9">
        <w:rPr>
          <w:rFonts w:eastAsia="Times New Roman"/>
          <w:lang w:eastAsia="sl-SI"/>
        </w:rPr>
        <w:t>predvidenih finančnih virov;</w:t>
      </w:r>
      <w:r>
        <w:rPr>
          <w:rFonts w:eastAsia="Times New Roman"/>
          <w:lang w:eastAsia="sl-SI"/>
        </w:rPr>
        <w:br/>
      </w:r>
      <w:r w:rsidRPr="000161A9">
        <w:rPr>
          <w:rFonts w:eastAsia="Times New Roman"/>
          <w:lang w:eastAsia="sl-SI"/>
        </w:rPr>
        <w:t>•</w:t>
      </w:r>
      <w:r w:rsidRPr="000161A9">
        <w:rPr>
          <w:rFonts w:eastAsia="Times New Roman"/>
          <w:lang w:eastAsia="sl-SI"/>
        </w:rPr>
        <w:tab/>
        <w:t xml:space="preserve">ni oz. ne bo neposredno sofinanciran s strani </w:t>
      </w:r>
      <w:r>
        <w:rPr>
          <w:rFonts w:eastAsia="Times New Roman"/>
          <w:lang w:eastAsia="sl-SI"/>
        </w:rPr>
        <w:t>občine Mislinja.</w:t>
      </w:r>
    </w:p>
    <w:p w14:paraId="428C8E7D" w14:textId="3E099093" w:rsidR="00166F4D" w:rsidRPr="00810590" w:rsidRDefault="000161A9" w:rsidP="000161A9">
      <w:pPr>
        <w:spacing w:before="100" w:beforeAutospacing="1" w:after="100" w:afterAutospacing="1" w:line="240" w:lineRule="auto"/>
        <w:rPr>
          <w:rFonts w:eastAsia="Times New Roman"/>
          <w:lang w:eastAsia="sl-SI"/>
        </w:rPr>
      </w:pPr>
      <w:r w:rsidRPr="000161A9">
        <w:rPr>
          <w:rFonts w:eastAsia="Times New Roman"/>
          <w:lang w:eastAsia="sl-SI"/>
        </w:rPr>
        <w:t>P</w:t>
      </w:r>
      <w:r w:rsidR="004D0C83">
        <w:rPr>
          <w:rFonts w:eastAsia="Times New Roman"/>
          <w:lang w:eastAsia="sl-SI"/>
        </w:rPr>
        <w:t>rijavitel</w:t>
      </w:r>
      <w:r w:rsidRPr="000161A9">
        <w:rPr>
          <w:rFonts w:eastAsia="Times New Roman"/>
          <w:lang w:eastAsia="sl-SI"/>
        </w:rPr>
        <w:t>j v razpisni vlogi poda izjavo o izpolnjevanju pogojev iz 9. točke razpisa. V primeru, da JSKD naknadno zahteva originalna potrdila o izpolnjevanju pogojev po posameznih alinejah, jih mora p</w:t>
      </w:r>
      <w:r w:rsidR="004D0C83">
        <w:rPr>
          <w:rFonts w:eastAsia="Times New Roman"/>
          <w:lang w:eastAsia="sl-SI"/>
        </w:rPr>
        <w:t>rijavitel</w:t>
      </w:r>
      <w:r w:rsidRPr="000161A9">
        <w:rPr>
          <w:rFonts w:eastAsia="Times New Roman"/>
          <w:lang w:eastAsia="sl-SI"/>
        </w:rPr>
        <w:t>j dostaviti v zahtevanem roku.</w:t>
      </w:r>
    </w:p>
    <w:p w14:paraId="25433943" w14:textId="77777777" w:rsidR="000161A9" w:rsidRDefault="000161A9" w:rsidP="00166F4D">
      <w:pPr>
        <w:spacing w:before="100" w:beforeAutospacing="1" w:after="100" w:afterAutospacing="1" w:line="240" w:lineRule="auto"/>
        <w:rPr>
          <w:rFonts w:eastAsia="Times New Roman"/>
          <w:lang w:eastAsia="sl-SI"/>
        </w:rPr>
      </w:pPr>
      <w:r w:rsidRPr="000161A9">
        <w:rPr>
          <w:rFonts w:eastAsia="Times New Roman"/>
          <w:b/>
          <w:lang w:eastAsia="sl-SI"/>
        </w:rPr>
        <w:t>10. Popolne vloge in izločitev vlog</w:t>
      </w:r>
    </w:p>
    <w:p w14:paraId="1EF88FBE" w14:textId="77777777" w:rsidR="00691B31" w:rsidRPr="00810590" w:rsidRDefault="00691B31" w:rsidP="00166F4D">
      <w:pPr>
        <w:spacing w:before="100" w:beforeAutospacing="1" w:after="100" w:afterAutospacing="1" w:line="240" w:lineRule="auto"/>
        <w:rPr>
          <w:rFonts w:eastAsia="Times New Roman"/>
          <w:lang w:eastAsia="sl-SI"/>
        </w:rPr>
      </w:pPr>
      <w:r w:rsidRPr="00810590">
        <w:rPr>
          <w:rFonts w:eastAsia="Times New Roman"/>
          <w:lang w:eastAsia="sl-SI"/>
        </w:rPr>
        <w:t>Vloga na ra</w:t>
      </w:r>
      <w:r w:rsidR="00D84B22" w:rsidRPr="00810590">
        <w:rPr>
          <w:rFonts w:eastAsia="Times New Roman"/>
          <w:lang w:eastAsia="sl-SI"/>
        </w:rPr>
        <w:t xml:space="preserve">zpis </w:t>
      </w:r>
      <w:r w:rsidR="00401F9F">
        <w:rPr>
          <w:rFonts w:eastAsia="Times New Roman"/>
          <w:lang w:eastAsia="sl-SI"/>
        </w:rPr>
        <w:t>Mislinja-PrP-202</w:t>
      </w:r>
      <w:r w:rsidR="00EE7697">
        <w:rPr>
          <w:rFonts w:eastAsia="Times New Roman"/>
          <w:lang w:eastAsia="sl-SI"/>
        </w:rPr>
        <w:t>3</w:t>
      </w:r>
      <w:r w:rsidR="008050EE">
        <w:rPr>
          <w:rFonts w:eastAsia="Times New Roman"/>
          <w:lang w:eastAsia="sl-SI"/>
        </w:rPr>
        <w:t xml:space="preserve"> </w:t>
      </w:r>
      <w:r w:rsidRPr="00810590">
        <w:rPr>
          <w:rFonts w:eastAsia="Times New Roman"/>
          <w:lang w:eastAsia="sl-SI"/>
        </w:rPr>
        <w:t>je popolna če:</w:t>
      </w:r>
    </w:p>
    <w:p w14:paraId="40AF1BAE" w14:textId="77777777" w:rsidR="000161A9" w:rsidRDefault="00691B31" w:rsidP="000161A9">
      <w:pPr>
        <w:numPr>
          <w:ilvl w:val="0"/>
          <w:numId w:val="1"/>
        </w:numPr>
        <w:spacing w:before="100" w:beforeAutospacing="1" w:after="100" w:afterAutospacing="1" w:line="240" w:lineRule="auto"/>
        <w:ind w:left="426"/>
        <w:rPr>
          <w:rFonts w:eastAsia="Times New Roman"/>
          <w:lang w:eastAsia="sl-SI"/>
        </w:rPr>
      </w:pPr>
      <w:r w:rsidRPr="00810590">
        <w:rPr>
          <w:rFonts w:eastAsia="Times New Roman"/>
          <w:lang w:eastAsia="sl-SI"/>
        </w:rPr>
        <w:t>je predložena na prijavnih</w:t>
      </w:r>
      <w:r w:rsidR="00D84B22" w:rsidRPr="00810590">
        <w:rPr>
          <w:rFonts w:eastAsia="Times New Roman"/>
          <w:lang w:eastAsia="sl-SI"/>
        </w:rPr>
        <w:t xml:space="preserve"> obrazcih razpisa </w:t>
      </w:r>
      <w:r w:rsidR="00401F9F">
        <w:rPr>
          <w:rFonts w:eastAsia="Times New Roman"/>
          <w:lang w:eastAsia="sl-SI"/>
        </w:rPr>
        <w:t>Mislinja-PrP-202</w:t>
      </w:r>
      <w:r w:rsidR="00EE7697">
        <w:rPr>
          <w:rFonts w:eastAsia="Times New Roman"/>
          <w:lang w:eastAsia="sl-SI"/>
        </w:rPr>
        <w:t>3</w:t>
      </w:r>
      <w:r w:rsidRPr="00810590">
        <w:rPr>
          <w:rFonts w:eastAsia="Times New Roman"/>
          <w:lang w:eastAsia="sl-SI"/>
        </w:rPr>
        <w:t>;</w:t>
      </w:r>
    </w:p>
    <w:p w14:paraId="18C5A9C5" w14:textId="77777777" w:rsidR="000161A9" w:rsidRDefault="00691B31" w:rsidP="000161A9">
      <w:pPr>
        <w:numPr>
          <w:ilvl w:val="0"/>
          <w:numId w:val="1"/>
        </w:numPr>
        <w:spacing w:before="100" w:beforeAutospacing="1" w:after="100" w:afterAutospacing="1" w:line="240" w:lineRule="auto"/>
        <w:ind w:left="426"/>
        <w:rPr>
          <w:rFonts w:eastAsia="Times New Roman"/>
          <w:lang w:eastAsia="sl-SI"/>
        </w:rPr>
      </w:pPr>
      <w:r w:rsidRPr="00810590">
        <w:rPr>
          <w:rFonts w:eastAsia="Times New Roman"/>
          <w:lang w:eastAsia="sl-SI"/>
        </w:rPr>
        <w:t>je čitljivo izpolnjena v slovenskem jeziku;</w:t>
      </w:r>
    </w:p>
    <w:p w14:paraId="720EAFF3" w14:textId="77777777" w:rsidR="000161A9" w:rsidRDefault="00166F4D" w:rsidP="000161A9">
      <w:pPr>
        <w:numPr>
          <w:ilvl w:val="0"/>
          <w:numId w:val="1"/>
        </w:numPr>
        <w:spacing w:before="100" w:beforeAutospacing="1" w:after="100" w:afterAutospacing="1" w:line="240" w:lineRule="auto"/>
        <w:ind w:left="426"/>
        <w:rPr>
          <w:rFonts w:eastAsia="Times New Roman"/>
          <w:lang w:eastAsia="sl-SI"/>
        </w:rPr>
      </w:pPr>
      <w:r w:rsidRPr="00810590">
        <w:rPr>
          <w:rFonts w:eastAsia="Times New Roman"/>
          <w:lang w:eastAsia="sl-SI"/>
        </w:rPr>
        <w:t xml:space="preserve">vsebuje </w:t>
      </w:r>
      <w:r w:rsidR="00691B31" w:rsidRPr="00810590">
        <w:rPr>
          <w:rFonts w:eastAsia="Times New Roman"/>
          <w:lang w:eastAsia="sl-SI"/>
        </w:rPr>
        <w:t xml:space="preserve">vse </w:t>
      </w:r>
      <w:r w:rsidRPr="00810590">
        <w:rPr>
          <w:rFonts w:eastAsia="Times New Roman"/>
          <w:lang w:eastAsia="sl-SI"/>
        </w:rPr>
        <w:t>predpisane obrazce: obrazec A (splošni podatki), obrazec B (p</w:t>
      </w:r>
      <w:r w:rsidR="00691B31" w:rsidRPr="00810590">
        <w:rPr>
          <w:rFonts w:eastAsia="Times New Roman"/>
          <w:lang w:eastAsia="sl-SI"/>
        </w:rPr>
        <w:t>redstavitev društva</w:t>
      </w:r>
      <w:r w:rsidRPr="00810590">
        <w:rPr>
          <w:rFonts w:eastAsia="Times New Roman"/>
          <w:lang w:eastAsia="sl-SI"/>
        </w:rPr>
        <w:t>),</w:t>
      </w:r>
      <w:r w:rsidR="008F7EE7">
        <w:rPr>
          <w:rFonts w:eastAsia="Times New Roman"/>
          <w:lang w:eastAsia="sl-SI"/>
        </w:rPr>
        <w:t xml:space="preserve"> obrazec</w:t>
      </w:r>
      <w:r w:rsidRPr="00810590">
        <w:rPr>
          <w:rFonts w:eastAsia="Times New Roman"/>
          <w:lang w:eastAsia="sl-SI"/>
        </w:rPr>
        <w:t xml:space="preserve"> C (finančni načrt), obrazec D (prijava programa - različno za posamezna področja dejavnosti</w:t>
      </w:r>
      <w:r w:rsidR="008F7EE7">
        <w:rPr>
          <w:rFonts w:eastAsia="Times New Roman"/>
          <w:lang w:eastAsia="sl-SI"/>
        </w:rPr>
        <w:t>), obrazec E (prijava projekta);</w:t>
      </w:r>
    </w:p>
    <w:p w14:paraId="3880DEC3" w14:textId="77777777" w:rsidR="000161A9" w:rsidRDefault="00691B31" w:rsidP="000161A9">
      <w:pPr>
        <w:numPr>
          <w:ilvl w:val="0"/>
          <w:numId w:val="1"/>
        </w:numPr>
        <w:spacing w:before="100" w:beforeAutospacing="1" w:after="100" w:afterAutospacing="1" w:line="240" w:lineRule="auto"/>
        <w:ind w:left="426"/>
        <w:rPr>
          <w:rFonts w:eastAsia="Times New Roman"/>
          <w:lang w:eastAsia="sl-SI"/>
        </w:rPr>
      </w:pPr>
      <w:r w:rsidRPr="00810590">
        <w:rPr>
          <w:rFonts w:eastAsia="Times New Roman"/>
          <w:lang w:eastAsia="sl-SI"/>
        </w:rPr>
        <w:t>vsebuje vse zahtevane podatke, vsebina pa je razvidna zgolj iz obrazca;</w:t>
      </w:r>
    </w:p>
    <w:p w14:paraId="42EE9E74" w14:textId="5AD153FC" w:rsidR="000161A9" w:rsidRDefault="000161A9" w:rsidP="000161A9">
      <w:pPr>
        <w:numPr>
          <w:ilvl w:val="0"/>
          <w:numId w:val="1"/>
        </w:numPr>
        <w:spacing w:before="100" w:beforeAutospacing="1" w:after="100" w:afterAutospacing="1" w:line="240" w:lineRule="auto"/>
        <w:ind w:left="426"/>
        <w:rPr>
          <w:rFonts w:eastAsia="Times New Roman"/>
          <w:lang w:eastAsia="sl-SI"/>
        </w:rPr>
      </w:pPr>
      <w:r w:rsidRPr="000161A9">
        <w:rPr>
          <w:rFonts w:eastAsia="Times New Roman"/>
          <w:lang w:eastAsia="sl-SI"/>
        </w:rPr>
        <w:t>vsebuje obvezno prilogo – seznam članov p</w:t>
      </w:r>
      <w:r w:rsidR="004D0C83">
        <w:rPr>
          <w:rFonts w:eastAsia="Times New Roman"/>
          <w:lang w:eastAsia="sl-SI"/>
        </w:rPr>
        <w:t>rijavitel</w:t>
      </w:r>
      <w:r w:rsidRPr="000161A9">
        <w:rPr>
          <w:rFonts w:eastAsia="Times New Roman"/>
          <w:lang w:eastAsia="sl-SI"/>
        </w:rPr>
        <w:t>ja</w:t>
      </w:r>
      <w:r w:rsidR="00691B31" w:rsidRPr="00810590">
        <w:rPr>
          <w:rFonts w:eastAsia="Times New Roman"/>
          <w:lang w:eastAsia="sl-SI"/>
        </w:rPr>
        <w:t>;</w:t>
      </w:r>
    </w:p>
    <w:p w14:paraId="5741AA25" w14:textId="77777777" w:rsidR="00166F4D" w:rsidRPr="00810590" w:rsidRDefault="00166F4D" w:rsidP="000161A9">
      <w:pPr>
        <w:numPr>
          <w:ilvl w:val="0"/>
          <w:numId w:val="1"/>
        </w:numPr>
        <w:spacing w:before="100" w:beforeAutospacing="1" w:after="100" w:afterAutospacing="1" w:line="240" w:lineRule="auto"/>
        <w:ind w:left="426"/>
        <w:rPr>
          <w:rFonts w:eastAsia="Times New Roman"/>
          <w:lang w:eastAsia="sl-SI"/>
        </w:rPr>
      </w:pPr>
      <w:r w:rsidRPr="00810590">
        <w:rPr>
          <w:rFonts w:eastAsia="Times New Roman"/>
          <w:lang w:eastAsia="sl-SI"/>
        </w:rPr>
        <w:t>je na ustreznih mestih podpisana in žigosana.</w:t>
      </w:r>
    </w:p>
    <w:p w14:paraId="0D293DC3" w14:textId="77777777" w:rsidR="00310ABF" w:rsidRPr="00310ABF" w:rsidRDefault="00310ABF" w:rsidP="00310ABF">
      <w:pPr>
        <w:spacing w:before="100" w:beforeAutospacing="1" w:after="100" w:afterAutospacing="1" w:line="240" w:lineRule="auto"/>
        <w:rPr>
          <w:rFonts w:eastAsia="Times New Roman"/>
          <w:bCs/>
          <w:lang w:eastAsia="sl-SI"/>
        </w:rPr>
      </w:pPr>
      <w:r w:rsidRPr="00310ABF">
        <w:rPr>
          <w:rFonts w:eastAsia="Times New Roman"/>
          <w:bCs/>
          <w:lang w:eastAsia="sl-SI"/>
        </w:rPr>
        <w:t>Po odpiranju vlog bodo iz nadaljnjega postopka izločene vse vloge:</w:t>
      </w:r>
    </w:p>
    <w:p w14:paraId="02332009" w14:textId="77777777" w:rsidR="005E1CB6" w:rsidRDefault="00310ABF" w:rsidP="005E1CB6">
      <w:pPr>
        <w:numPr>
          <w:ilvl w:val="0"/>
          <w:numId w:val="7"/>
        </w:numPr>
        <w:spacing w:before="100" w:beforeAutospacing="1" w:after="0" w:line="240" w:lineRule="auto"/>
        <w:ind w:left="426"/>
        <w:rPr>
          <w:rFonts w:eastAsia="Times New Roman"/>
          <w:bCs/>
          <w:lang w:eastAsia="sl-SI"/>
        </w:rPr>
      </w:pPr>
      <w:r w:rsidRPr="00310ABF">
        <w:rPr>
          <w:rFonts w:eastAsia="Times New Roman"/>
          <w:bCs/>
          <w:lang w:eastAsia="sl-SI"/>
        </w:rPr>
        <w:t>ki niso bile oddane v razpisnem roku,</w:t>
      </w:r>
    </w:p>
    <w:p w14:paraId="7E60A39A" w14:textId="77777777" w:rsidR="005E1CB6" w:rsidRDefault="00310ABF" w:rsidP="005E1CB6">
      <w:pPr>
        <w:numPr>
          <w:ilvl w:val="0"/>
          <w:numId w:val="7"/>
        </w:numPr>
        <w:spacing w:before="100" w:beforeAutospacing="1" w:after="0" w:line="240" w:lineRule="auto"/>
        <w:ind w:left="426"/>
        <w:rPr>
          <w:rFonts w:eastAsia="Times New Roman"/>
          <w:bCs/>
          <w:lang w:eastAsia="sl-SI"/>
        </w:rPr>
      </w:pPr>
      <w:r w:rsidRPr="00310ABF">
        <w:rPr>
          <w:rFonts w:eastAsia="Times New Roman"/>
          <w:bCs/>
          <w:lang w:eastAsia="sl-SI"/>
        </w:rPr>
        <w:t>ki niso popolne,</w:t>
      </w:r>
    </w:p>
    <w:p w14:paraId="5C713CD6" w14:textId="77777777" w:rsidR="00310ABF" w:rsidRPr="00310ABF" w:rsidRDefault="00310ABF" w:rsidP="005E1CB6">
      <w:pPr>
        <w:numPr>
          <w:ilvl w:val="0"/>
          <w:numId w:val="7"/>
        </w:numPr>
        <w:spacing w:before="100" w:beforeAutospacing="1" w:after="0" w:line="240" w:lineRule="auto"/>
        <w:ind w:left="426"/>
        <w:rPr>
          <w:rFonts w:eastAsia="Times New Roman"/>
          <w:bCs/>
          <w:lang w:eastAsia="sl-SI"/>
        </w:rPr>
      </w:pPr>
      <w:r w:rsidRPr="00310ABF">
        <w:rPr>
          <w:rFonts w:eastAsia="Times New Roman"/>
          <w:bCs/>
          <w:lang w:eastAsia="sl-SI"/>
        </w:rPr>
        <w:t>ki jih ni vložila upravičena oseba.</w:t>
      </w:r>
    </w:p>
    <w:p w14:paraId="7F37D241" w14:textId="77777777" w:rsidR="00310ABF" w:rsidRPr="00310ABF" w:rsidRDefault="00310ABF" w:rsidP="00310ABF">
      <w:pPr>
        <w:spacing w:before="100" w:beforeAutospacing="1" w:after="100" w:afterAutospacing="1" w:line="240" w:lineRule="auto"/>
        <w:rPr>
          <w:rFonts w:eastAsia="Times New Roman"/>
          <w:bCs/>
          <w:lang w:eastAsia="sl-SI"/>
        </w:rPr>
      </w:pPr>
      <w:r w:rsidRPr="00310ABF">
        <w:rPr>
          <w:rFonts w:eastAsia="Times New Roman"/>
          <w:bCs/>
          <w:lang w:eastAsia="sl-SI"/>
        </w:rPr>
        <w:lastRenderedPageBreak/>
        <w:t xml:space="preserve">Za prepozno se šteje vloga, ki ni bila predložena po </w:t>
      </w:r>
      <w:r w:rsidRPr="00781FAD">
        <w:rPr>
          <w:rFonts w:eastAsia="Times New Roman"/>
          <w:bCs/>
          <w:lang w:eastAsia="sl-SI"/>
        </w:rPr>
        <w:t>določilih 13. točke tega</w:t>
      </w:r>
      <w:r w:rsidRPr="00310ABF">
        <w:rPr>
          <w:rFonts w:eastAsia="Times New Roman"/>
          <w:bCs/>
          <w:lang w:eastAsia="sl-SI"/>
        </w:rPr>
        <w:t xml:space="preserve"> razpisa.</w:t>
      </w:r>
    </w:p>
    <w:p w14:paraId="1B89F2C3" w14:textId="47900311" w:rsidR="00310ABF" w:rsidRPr="00310ABF" w:rsidRDefault="00310ABF" w:rsidP="00310ABF">
      <w:pPr>
        <w:spacing w:before="100" w:beforeAutospacing="1" w:after="100" w:afterAutospacing="1" w:line="240" w:lineRule="auto"/>
        <w:rPr>
          <w:rFonts w:eastAsia="Times New Roman"/>
          <w:bCs/>
          <w:lang w:eastAsia="sl-SI"/>
        </w:rPr>
      </w:pPr>
      <w:r w:rsidRPr="00310ABF">
        <w:rPr>
          <w:rFonts w:eastAsia="Times New Roman"/>
          <w:bCs/>
          <w:lang w:eastAsia="sl-SI"/>
        </w:rPr>
        <w:t>P</w:t>
      </w:r>
      <w:r w:rsidR="004D0C83">
        <w:rPr>
          <w:rFonts w:eastAsia="Times New Roman"/>
          <w:bCs/>
          <w:lang w:eastAsia="sl-SI"/>
        </w:rPr>
        <w:t>rijavitel</w:t>
      </w:r>
      <w:r w:rsidRPr="00310ABF">
        <w:rPr>
          <w:rFonts w:eastAsia="Times New Roman"/>
          <w:bCs/>
          <w:lang w:eastAsia="sl-SI"/>
        </w:rPr>
        <w:t>ji, ki bodo podali nepopolne vloge, bodo pozvani, da vloge dopolnijo v roku 5 dni od prejetja poziva k dopolnitvi.</w:t>
      </w:r>
    </w:p>
    <w:p w14:paraId="1632F317" w14:textId="75A5F00E" w:rsidR="00310ABF" w:rsidRPr="00310ABF" w:rsidRDefault="00310ABF" w:rsidP="00310ABF">
      <w:pPr>
        <w:spacing w:before="100" w:beforeAutospacing="1" w:after="100" w:afterAutospacing="1" w:line="240" w:lineRule="auto"/>
        <w:rPr>
          <w:rFonts w:eastAsia="Times New Roman"/>
          <w:bCs/>
          <w:lang w:eastAsia="sl-SI"/>
        </w:rPr>
      </w:pPr>
      <w:r w:rsidRPr="00310ABF">
        <w:rPr>
          <w:rFonts w:eastAsia="Times New Roman"/>
          <w:bCs/>
          <w:lang w:eastAsia="sl-SI"/>
        </w:rPr>
        <w:t>Za neupravičeno osebo se šteje tisti p</w:t>
      </w:r>
      <w:r w:rsidR="004D0C83">
        <w:rPr>
          <w:rFonts w:eastAsia="Times New Roman"/>
          <w:bCs/>
          <w:lang w:eastAsia="sl-SI"/>
        </w:rPr>
        <w:t>rijavitel</w:t>
      </w:r>
      <w:r w:rsidRPr="00310ABF">
        <w:rPr>
          <w:rFonts w:eastAsia="Times New Roman"/>
          <w:bCs/>
          <w:lang w:eastAsia="sl-SI"/>
        </w:rPr>
        <w:t xml:space="preserve">j vloge, ki ne izpolnjuje pogojev razpisa. Izpolnjevanje pogojev razpisa </w:t>
      </w:r>
      <w:r>
        <w:rPr>
          <w:rFonts w:eastAsia="Times New Roman"/>
          <w:bCs/>
          <w:lang w:eastAsia="sl-SI"/>
        </w:rPr>
        <w:t>Mislinja</w:t>
      </w:r>
      <w:r w:rsidRPr="00310ABF">
        <w:rPr>
          <w:rFonts w:eastAsia="Times New Roman"/>
          <w:bCs/>
          <w:lang w:eastAsia="sl-SI"/>
        </w:rPr>
        <w:t>-PrP-202</w:t>
      </w:r>
      <w:r w:rsidR="00EE7697">
        <w:rPr>
          <w:rFonts w:eastAsia="Times New Roman"/>
          <w:bCs/>
          <w:lang w:eastAsia="sl-SI"/>
        </w:rPr>
        <w:t>3</w:t>
      </w:r>
      <w:r w:rsidRPr="00310ABF">
        <w:rPr>
          <w:rFonts w:eastAsia="Times New Roman"/>
          <w:bCs/>
          <w:lang w:eastAsia="sl-SI"/>
        </w:rPr>
        <w:t xml:space="preserve"> ugotavlja komisija za odpiranje vlog.</w:t>
      </w:r>
    </w:p>
    <w:p w14:paraId="3BA48170" w14:textId="77777777" w:rsidR="00310ABF" w:rsidRPr="00310ABF" w:rsidRDefault="00310ABF" w:rsidP="00310ABF">
      <w:pPr>
        <w:spacing w:before="100" w:beforeAutospacing="1" w:after="100" w:afterAutospacing="1" w:line="240" w:lineRule="auto"/>
        <w:rPr>
          <w:rFonts w:eastAsia="Times New Roman"/>
          <w:bCs/>
          <w:lang w:eastAsia="sl-SI"/>
        </w:rPr>
      </w:pPr>
      <w:r w:rsidRPr="00310ABF">
        <w:rPr>
          <w:rFonts w:eastAsia="Times New Roman"/>
          <w:bCs/>
          <w:lang w:eastAsia="sl-SI"/>
        </w:rPr>
        <w:t>Vloge, ki niso bile oddane v predpisanem roku, ki jih ni vložila upravičena oseba in nepopolne vloge, ki kljub pozivu niso bile pravočasno dopolnjene, bodo zavržene.</w:t>
      </w:r>
    </w:p>
    <w:p w14:paraId="3106757D" w14:textId="1FE2E0B3" w:rsidR="00310ABF" w:rsidRPr="00310ABF" w:rsidRDefault="00310ABF" w:rsidP="00310ABF">
      <w:pPr>
        <w:spacing w:before="100" w:beforeAutospacing="1" w:after="100" w:afterAutospacing="1" w:line="240" w:lineRule="auto"/>
        <w:rPr>
          <w:rFonts w:eastAsia="Times New Roman"/>
          <w:bCs/>
          <w:lang w:eastAsia="sl-SI"/>
        </w:rPr>
      </w:pPr>
      <w:r w:rsidRPr="00310ABF">
        <w:rPr>
          <w:rFonts w:eastAsia="Times New Roman"/>
          <w:bCs/>
          <w:lang w:eastAsia="sl-SI"/>
        </w:rPr>
        <w:t>JSKD lahko v primeru naknadne ugotovitve neizpolnjevanja pogojev in po že izdani dokončni odločbi o izboru programa/projekta spremeni odločitev in s p</w:t>
      </w:r>
      <w:r w:rsidR="004D0C83">
        <w:rPr>
          <w:rFonts w:eastAsia="Times New Roman"/>
          <w:bCs/>
          <w:lang w:eastAsia="sl-SI"/>
        </w:rPr>
        <w:t>rijavitel</w:t>
      </w:r>
      <w:r w:rsidRPr="00310ABF">
        <w:rPr>
          <w:rFonts w:eastAsia="Times New Roman"/>
          <w:bCs/>
          <w:lang w:eastAsia="sl-SI"/>
        </w:rPr>
        <w:t>jem ne sklene pogodbe. Prav tako lahko v primeru naknadne ugotovitve neizpolnjevanja pogojev ali pogodbenih obveznosti v času letnega pregleda razveže že sklenjeno pogodbo, v primeru že izplačanih sredstev pa zahteva povračilo sredstev.</w:t>
      </w:r>
    </w:p>
    <w:p w14:paraId="5FD6010B" w14:textId="77777777" w:rsidR="00166F4D" w:rsidRPr="00810590" w:rsidRDefault="00BE33F5" w:rsidP="0095284C">
      <w:pPr>
        <w:spacing w:before="100" w:beforeAutospacing="1" w:after="100" w:afterAutospacing="1" w:line="240" w:lineRule="auto"/>
        <w:rPr>
          <w:rFonts w:eastAsia="Times New Roman"/>
          <w:lang w:eastAsia="sl-SI"/>
        </w:rPr>
      </w:pPr>
      <w:r w:rsidRPr="00810590">
        <w:rPr>
          <w:rFonts w:eastAsia="Times New Roman"/>
          <w:b/>
          <w:bCs/>
          <w:lang w:eastAsia="sl-SI"/>
        </w:rPr>
        <w:t>1</w:t>
      </w:r>
      <w:r w:rsidR="00310ABF">
        <w:rPr>
          <w:rFonts w:eastAsia="Times New Roman"/>
          <w:b/>
          <w:bCs/>
          <w:lang w:eastAsia="sl-SI"/>
        </w:rPr>
        <w:t>1</w:t>
      </w:r>
      <w:r w:rsidRPr="00810590">
        <w:rPr>
          <w:rFonts w:eastAsia="Times New Roman"/>
          <w:b/>
          <w:bCs/>
          <w:lang w:eastAsia="sl-SI"/>
        </w:rPr>
        <w:t>. Merila</w:t>
      </w:r>
      <w:r w:rsidR="00166F4D" w:rsidRPr="00810590">
        <w:rPr>
          <w:rFonts w:eastAsia="Times New Roman"/>
          <w:b/>
          <w:bCs/>
          <w:lang w:eastAsia="sl-SI"/>
        </w:rPr>
        <w:t xml:space="preserve"> razpisa </w:t>
      </w:r>
    </w:p>
    <w:p w14:paraId="2FF2EB86" w14:textId="77777777" w:rsidR="00F8638E" w:rsidRPr="00810590" w:rsidRDefault="00166F4D" w:rsidP="00166F4D">
      <w:pPr>
        <w:spacing w:before="100" w:beforeAutospacing="1" w:after="100" w:afterAutospacing="1" w:line="240" w:lineRule="auto"/>
        <w:rPr>
          <w:rFonts w:eastAsia="Times New Roman"/>
          <w:lang w:eastAsia="sl-SI"/>
        </w:rPr>
      </w:pPr>
      <w:r w:rsidRPr="00810590">
        <w:rPr>
          <w:rFonts w:eastAsia="Times New Roman"/>
          <w:lang w:eastAsia="sl-SI"/>
        </w:rPr>
        <w:t>Predložene vloge bo v skladu z Merili za ocenjevanje predloženih programov/projektov javneg</w:t>
      </w:r>
      <w:r w:rsidR="00505433" w:rsidRPr="00810590">
        <w:rPr>
          <w:rFonts w:eastAsia="Times New Roman"/>
          <w:lang w:eastAsia="sl-SI"/>
        </w:rPr>
        <w:t>a pro</w:t>
      </w:r>
      <w:r w:rsidR="00D84B22" w:rsidRPr="00810590">
        <w:rPr>
          <w:rFonts w:eastAsia="Times New Roman"/>
          <w:lang w:eastAsia="sl-SI"/>
        </w:rPr>
        <w:t xml:space="preserve">gramskega razpisa </w:t>
      </w:r>
      <w:r w:rsidR="00401F9F">
        <w:rPr>
          <w:rFonts w:eastAsia="Times New Roman"/>
          <w:lang w:eastAsia="sl-SI"/>
        </w:rPr>
        <w:t>Mislinja-PrP-202</w:t>
      </w:r>
      <w:r w:rsidR="00EE7697">
        <w:rPr>
          <w:rFonts w:eastAsia="Times New Roman"/>
          <w:lang w:eastAsia="sl-SI"/>
        </w:rPr>
        <w:t>3</w:t>
      </w:r>
      <w:r w:rsidRPr="00810590">
        <w:rPr>
          <w:rFonts w:eastAsia="Times New Roman"/>
          <w:lang w:eastAsia="sl-SI"/>
        </w:rPr>
        <w:t xml:space="preserve"> presojala in ocenjevala strokovno programska komisija</w:t>
      </w:r>
      <w:r w:rsidR="00310ABF">
        <w:rPr>
          <w:rFonts w:eastAsia="Times New Roman"/>
          <w:lang w:eastAsia="sl-SI"/>
        </w:rPr>
        <w:t xml:space="preserve"> za izvedbo javnega razpisa Občine Mislinja</w:t>
      </w:r>
      <w:r w:rsidRPr="00810590">
        <w:rPr>
          <w:rFonts w:eastAsia="Times New Roman"/>
          <w:lang w:eastAsia="sl-SI"/>
        </w:rPr>
        <w:t>, ki jo imenuje direktor JSKD.</w:t>
      </w:r>
    </w:p>
    <w:p w14:paraId="15423612" w14:textId="5CC55D70" w:rsidR="00166F4D" w:rsidRPr="00810590" w:rsidRDefault="00166F4D" w:rsidP="00166F4D">
      <w:pPr>
        <w:spacing w:before="100" w:beforeAutospacing="1" w:after="100" w:afterAutospacing="1" w:line="240" w:lineRule="auto"/>
        <w:rPr>
          <w:rFonts w:eastAsia="Times New Roman"/>
          <w:lang w:eastAsia="sl-SI"/>
        </w:rPr>
      </w:pPr>
      <w:r w:rsidRPr="00810590">
        <w:rPr>
          <w:rFonts w:eastAsia="Times New Roman"/>
          <w:lang w:eastAsia="sl-SI"/>
        </w:rPr>
        <w:t xml:space="preserve">Merila so </w:t>
      </w:r>
      <w:r w:rsidR="00310ABF">
        <w:rPr>
          <w:rFonts w:eastAsia="Times New Roman"/>
          <w:lang w:eastAsia="sl-SI"/>
        </w:rPr>
        <w:t>v prilogi razpisa in so njegov sestavni del. D</w:t>
      </w:r>
      <w:r w:rsidRPr="00810590">
        <w:rPr>
          <w:rFonts w:eastAsia="Times New Roman"/>
          <w:lang w:eastAsia="sl-SI"/>
        </w:rPr>
        <w:t>ostopna</w:t>
      </w:r>
      <w:r w:rsidR="00CF6849" w:rsidRPr="00810590">
        <w:rPr>
          <w:rFonts w:eastAsia="Times New Roman"/>
          <w:lang w:eastAsia="sl-SI"/>
        </w:rPr>
        <w:t xml:space="preserve"> </w:t>
      </w:r>
      <w:r w:rsidR="00310ABF">
        <w:rPr>
          <w:rFonts w:eastAsia="Times New Roman"/>
          <w:lang w:eastAsia="sl-SI"/>
        </w:rPr>
        <w:t xml:space="preserve">so </w:t>
      </w:r>
      <w:r w:rsidR="00CF6849" w:rsidRPr="00810590">
        <w:rPr>
          <w:rFonts w:eastAsia="Times New Roman"/>
          <w:lang w:eastAsia="sl-SI"/>
        </w:rPr>
        <w:t xml:space="preserve">na </w:t>
      </w:r>
      <w:r w:rsidR="004D0C83">
        <w:rPr>
          <w:rFonts w:eastAsia="Times New Roman"/>
          <w:lang w:eastAsia="sl-SI"/>
        </w:rPr>
        <w:t>spletni strani JSKD (</w:t>
      </w:r>
      <w:hyperlink r:id="rId8" w:history="1">
        <w:r w:rsidR="004D0C83" w:rsidRPr="0023515A">
          <w:rPr>
            <w:rStyle w:val="Hiperpovezava"/>
            <w:rFonts w:eastAsia="Times New Roman"/>
            <w:lang w:eastAsia="sl-SI"/>
          </w:rPr>
          <w:t>www.jskd.si</w:t>
        </w:r>
      </w:hyperlink>
      <w:r w:rsidR="004D0C83">
        <w:rPr>
          <w:rFonts w:eastAsia="Times New Roman"/>
          <w:lang w:eastAsia="sl-SI"/>
        </w:rPr>
        <w:t xml:space="preserve">). </w:t>
      </w:r>
    </w:p>
    <w:p w14:paraId="28210178" w14:textId="77777777" w:rsidR="00EE4B1B" w:rsidRPr="00810590" w:rsidRDefault="00310ABF" w:rsidP="00BE33F5">
      <w:pPr>
        <w:spacing w:before="100" w:beforeAutospacing="1" w:after="100" w:afterAutospacing="1" w:line="240" w:lineRule="auto"/>
        <w:rPr>
          <w:rFonts w:eastAsia="Times New Roman"/>
          <w:lang w:eastAsia="sl-SI"/>
        </w:rPr>
      </w:pPr>
      <w:r w:rsidRPr="00310ABF">
        <w:rPr>
          <w:rFonts w:eastAsia="Times New Roman"/>
          <w:lang w:eastAsia="sl-SI"/>
        </w:rPr>
        <w:t>Za sofinanciranje bodo predlagani tisti programi/projekti, ki bodo v celoti izpolnjevali pogoje razpisa in bodo na podlagi razpisnih meril ovrednoteni z vsaj 150 točkami. Finančna vrednost točke bo določena kot količnik razpoložljivih sredstev javnega razpisa in skupnega števila dodeljenih točk odobrenih programov in projektov.</w:t>
      </w:r>
      <w:r w:rsidR="00EE7697">
        <w:rPr>
          <w:rFonts w:eastAsia="Times New Roman"/>
          <w:lang w:eastAsia="sl-SI"/>
        </w:rPr>
        <w:t xml:space="preserve"> </w:t>
      </w:r>
      <w:r w:rsidR="00EE7697" w:rsidRPr="00EE7697">
        <w:rPr>
          <w:rFonts w:eastAsia="Times New Roman"/>
          <w:lang w:eastAsia="sl-SI"/>
        </w:rPr>
        <w:t>Dodeljeni znesek se zaokroži na euro.</w:t>
      </w:r>
    </w:p>
    <w:p w14:paraId="15422386" w14:textId="77777777" w:rsidR="0095284C" w:rsidRPr="00810590" w:rsidRDefault="00BE33F5" w:rsidP="00BE33F5">
      <w:pPr>
        <w:spacing w:before="100" w:beforeAutospacing="1" w:after="100" w:afterAutospacing="1" w:line="240" w:lineRule="auto"/>
        <w:rPr>
          <w:rFonts w:eastAsia="Times New Roman"/>
          <w:b/>
          <w:bCs/>
          <w:lang w:eastAsia="sl-SI"/>
        </w:rPr>
      </w:pPr>
      <w:r w:rsidRPr="00810590">
        <w:rPr>
          <w:rFonts w:eastAsia="Times New Roman"/>
          <w:b/>
          <w:bCs/>
          <w:lang w:eastAsia="sl-SI"/>
        </w:rPr>
        <w:t>1</w:t>
      </w:r>
      <w:r w:rsidR="00310ABF">
        <w:rPr>
          <w:rFonts w:eastAsia="Times New Roman"/>
          <w:b/>
          <w:bCs/>
          <w:lang w:eastAsia="sl-SI"/>
        </w:rPr>
        <w:t>2</w:t>
      </w:r>
      <w:r w:rsidRPr="00810590">
        <w:rPr>
          <w:rFonts w:eastAsia="Times New Roman"/>
          <w:b/>
          <w:bCs/>
          <w:lang w:eastAsia="sl-SI"/>
        </w:rPr>
        <w:t>. Pogodba o sofinanciranju in poročanje</w:t>
      </w:r>
    </w:p>
    <w:p w14:paraId="255997BC" w14:textId="015A1816" w:rsidR="00BE006B" w:rsidRPr="00BE006B" w:rsidRDefault="00BE006B" w:rsidP="00BE006B">
      <w:pPr>
        <w:spacing w:before="100" w:beforeAutospacing="1" w:after="100" w:afterAutospacing="1" w:line="240" w:lineRule="auto"/>
        <w:rPr>
          <w:rFonts w:eastAsia="Times New Roman"/>
          <w:bCs/>
          <w:lang w:eastAsia="sl-SI"/>
        </w:rPr>
      </w:pPr>
      <w:r w:rsidRPr="00BE006B">
        <w:rPr>
          <w:rFonts w:eastAsia="Times New Roman"/>
          <w:bCs/>
          <w:lang w:eastAsia="sl-SI"/>
        </w:rPr>
        <w:t>P</w:t>
      </w:r>
      <w:r w:rsidR="004D0C83">
        <w:rPr>
          <w:rFonts w:eastAsia="Times New Roman"/>
          <w:bCs/>
          <w:lang w:eastAsia="sl-SI"/>
        </w:rPr>
        <w:t>rijavitel</w:t>
      </w:r>
      <w:r w:rsidRPr="00BE006B">
        <w:rPr>
          <w:rFonts w:eastAsia="Times New Roman"/>
          <w:bCs/>
          <w:lang w:eastAsia="sl-SI"/>
        </w:rPr>
        <w:t>jem odobrenih kulturnih programov in projektov bo posredovana odločba o sprejetju v sofinanciranje, po pravnomočnosti odločbe pa še pogodba o sofinanciranju. Na podlagi sklenjene pogodbe o sofinanciranju kulturnega programa oz. projekta so izvajalci dolžni poročati o izvedbi na predpisanih obrazcih z ustreznimi prilogami.</w:t>
      </w:r>
    </w:p>
    <w:p w14:paraId="791EC8C8" w14:textId="77777777" w:rsidR="00BE006B" w:rsidRPr="00BE006B" w:rsidRDefault="00BE006B" w:rsidP="00BE006B">
      <w:pPr>
        <w:spacing w:before="100" w:beforeAutospacing="1" w:after="100" w:afterAutospacing="1" w:line="240" w:lineRule="auto"/>
        <w:rPr>
          <w:rFonts w:eastAsia="Times New Roman"/>
          <w:bCs/>
          <w:lang w:eastAsia="sl-SI"/>
        </w:rPr>
      </w:pPr>
      <w:r w:rsidRPr="00BE006B">
        <w:rPr>
          <w:rFonts w:eastAsia="Times New Roman"/>
          <w:bCs/>
          <w:lang w:eastAsia="sl-SI"/>
        </w:rPr>
        <w:t>Dodeljena proračunska sredstva se bodo izplačevala skladno z dinamiko izplačil, opredeljeno v pogodbi o sofinanciranju kulturnih projektov in na podlagi izstavljenih zahtevkov za izplačilo.</w:t>
      </w:r>
    </w:p>
    <w:p w14:paraId="2D09976B" w14:textId="16A871D9" w:rsidR="00BE33F5" w:rsidRDefault="00BE006B" w:rsidP="00BE006B">
      <w:pPr>
        <w:spacing w:before="100" w:beforeAutospacing="1" w:after="100" w:afterAutospacing="1" w:line="240" w:lineRule="auto"/>
        <w:rPr>
          <w:rFonts w:eastAsia="Times New Roman"/>
          <w:bCs/>
          <w:lang w:eastAsia="sl-SI"/>
        </w:rPr>
      </w:pPr>
      <w:r w:rsidRPr="00BE006B">
        <w:rPr>
          <w:rFonts w:eastAsia="Times New Roman"/>
          <w:bCs/>
          <w:lang w:eastAsia="sl-SI"/>
        </w:rPr>
        <w:t>P</w:t>
      </w:r>
      <w:r w:rsidR="004D0C83">
        <w:rPr>
          <w:rFonts w:eastAsia="Times New Roman"/>
          <w:bCs/>
          <w:lang w:eastAsia="sl-SI"/>
        </w:rPr>
        <w:t>rijavitel</w:t>
      </w:r>
      <w:r w:rsidRPr="00BE006B">
        <w:rPr>
          <w:rFonts w:eastAsia="Times New Roman"/>
          <w:bCs/>
          <w:lang w:eastAsia="sl-SI"/>
        </w:rPr>
        <w:t>ji so dolžni hraniti dokazila o namenski porabi sredstev v lastnem arhivu ter jih v primeru poziva predložiti JSKD. Kot dokazila se upoštevajo:</w:t>
      </w:r>
      <w:r>
        <w:rPr>
          <w:rFonts w:eastAsia="Times New Roman"/>
          <w:bCs/>
          <w:lang w:eastAsia="sl-SI"/>
        </w:rPr>
        <w:br/>
      </w:r>
      <w:r w:rsidRPr="00BE006B">
        <w:rPr>
          <w:rFonts w:eastAsia="Times New Roman"/>
          <w:bCs/>
          <w:lang w:eastAsia="sl-SI"/>
        </w:rPr>
        <w:t>- kopije računov, izstavljenih na ime p</w:t>
      </w:r>
      <w:r w:rsidR="004D0C83">
        <w:rPr>
          <w:rFonts w:eastAsia="Times New Roman"/>
          <w:bCs/>
          <w:lang w:eastAsia="sl-SI"/>
        </w:rPr>
        <w:t>rijavitel</w:t>
      </w:r>
      <w:r w:rsidRPr="00BE006B">
        <w:rPr>
          <w:rFonts w:eastAsia="Times New Roman"/>
          <w:bCs/>
          <w:lang w:eastAsia="sl-SI"/>
        </w:rPr>
        <w:t>ja,</w:t>
      </w:r>
      <w:r>
        <w:rPr>
          <w:rFonts w:eastAsia="Times New Roman"/>
          <w:bCs/>
          <w:lang w:eastAsia="sl-SI"/>
        </w:rPr>
        <w:br/>
      </w:r>
      <w:r w:rsidRPr="00BE006B">
        <w:rPr>
          <w:rFonts w:eastAsia="Times New Roman"/>
          <w:bCs/>
          <w:lang w:eastAsia="sl-SI"/>
        </w:rPr>
        <w:t>- kopije pogodb o stvaritvi avtorskega dela, sklenjenih med p</w:t>
      </w:r>
      <w:r w:rsidR="004D0C83">
        <w:rPr>
          <w:rFonts w:eastAsia="Times New Roman"/>
          <w:bCs/>
          <w:lang w:eastAsia="sl-SI"/>
        </w:rPr>
        <w:t>rijavitel</w:t>
      </w:r>
      <w:r w:rsidRPr="00BE006B">
        <w:rPr>
          <w:rFonts w:eastAsia="Times New Roman"/>
          <w:bCs/>
          <w:lang w:eastAsia="sl-SI"/>
        </w:rPr>
        <w:t>jem programa/projekta in avtorjem,</w:t>
      </w:r>
      <w:r>
        <w:rPr>
          <w:rFonts w:eastAsia="Times New Roman"/>
          <w:bCs/>
          <w:lang w:eastAsia="sl-SI"/>
        </w:rPr>
        <w:br/>
      </w:r>
      <w:r w:rsidRPr="00BE006B">
        <w:rPr>
          <w:rFonts w:eastAsia="Times New Roman"/>
          <w:bCs/>
          <w:lang w:eastAsia="sl-SI"/>
        </w:rPr>
        <w:t xml:space="preserve">- kopije potnih nalogov za člane društva/zveze, ki prijavlja program/projekt. Računi izdani s strani </w:t>
      </w:r>
      <w:r>
        <w:rPr>
          <w:rFonts w:eastAsia="Times New Roman"/>
          <w:bCs/>
          <w:lang w:eastAsia="sl-SI"/>
        </w:rPr>
        <w:t>b</w:t>
      </w:r>
      <w:r w:rsidRPr="00BE006B">
        <w:rPr>
          <w:rFonts w:eastAsia="Times New Roman"/>
          <w:bCs/>
          <w:lang w:eastAsia="sl-SI"/>
        </w:rPr>
        <w:t>encinskih servisov so lahko priloga potnemu nalogu, sami po sebi pa ne bodo upoštevani kot primerno dokazilo.</w:t>
      </w:r>
      <w:r>
        <w:rPr>
          <w:rFonts w:eastAsia="Times New Roman"/>
          <w:bCs/>
          <w:lang w:eastAsia="sl-SI"/>
        </w:rPr>
        <w:br/>
      </w:r>
      <w:r w:rsidRPr="00BE006B">
        <w:rPr>
          <w:rFonts w:eastAsia="Times New Roman"/>
          <w:bCs/>
          <w:lang w:eastAsia="sl-SI"/>
        </w:rPr>
        <w:t>Vsa dokazila morajo biti izdana v letu 202</w:t>
      </w:r>
      <w:r w:rsidR="00EE7697">
        <w:rPr>
          <w:rFonts w:eastAsia="Times New Roman"/>
          <w:bCs/>
          <w:lang w:eastAsia="sl-SI"/>
        </w:rPr>
        <w:t>3</w:t>
      </w:r>
      <w:r w:rsidRPr="00BE006B">
        <w:rPr>
          <w:rFonts w:eastAsia="Times New Roman"/>
          <w:bCs/>
          <w:lang w:eastAsia="sl-SI"/>
        </w:rPr>
        <w:t xml:space="preserve"> ter se vsebinsko in terminsko skladati z vsebino sofinanciranega programa/projekta. Na računih mora biti izpisana davčna številka p</w:t>
      </w:r>
      <w:r w:rsidR="004D0C83">
        <w:rPr>
          <w:rFonts w:eastAsia="Times New Roman"/>
          <w:bCs/>
          <w:lang w:eastAsia="sl-SI"/>
        </w:rPr>
        <w:t>rijavitel</w:t>
      </w:r>
      <w:r w:rsidRPr="00BE006B">
        <w:rPr>
          <w:rFonts w:eastAsia="Times New Roman"/>
          <w:bCs/>
          <w:lang w:eastAsia="sl-SI"/>
        </w:rPr>
        <w:t>ja.</w:t>
      </w:r>
    </w:p>
    <w:p w14:paraId="6402B9F6" w14:textId="77777777" w:rsidR="00166F4D" w:rsidRPr="00810590" w:rsidRDefault="008D3565" w:rsidP="00166F4D">
      <w:pPr>
        <w:spacing w:before="100" w:beforeAutospacing="1" w:after="100" w:afterAutospacing="1" w:line="240" w:lineRule="auto"/>
        <w:outlineLvl w:val="1"/>
        <w:rPr>
          <w:rFonts w:eastAsia="Times New Roman"/>
          <w:b/>
          <w:bCs/>
          <w:lang w:eastAsia="sl-SI"/>
        </w:rPr>
      </w:pPr>
      <w:r w:rsidRPr="00810590">
        <w:rPr>
          <w:rFonts w:eastAsia="Times New Roman"/>
          <w:b/>
          <w:bCs/>
          <w:lang w:eastAsia="sl-SI"/>
        </w:rPr>
        <w:lastRenderedPageBreak/>
        <w:t>1</w:t>
      </w:r>
      <w:r w:rsidR="00BE006B">
        <w:rPr>
          <w:rFonts w:eastAsia="Times New Roman"/>
          <w:b/>
          <w:bCs/>
          <w:lang w:eastAsia="sl-SI"/>
        </w:rPr>
        <w:t>3</w:t>
      </w:r>
      <w:r w:rsidR="00166F4D" w:rsidRPr="00810590">
        <w:rPr>
          <w:rFonts w:eastAsia="Times New Roman"/>
          <w:b/>
          <w:bCs/>
          <w:lang w:eastAsia="sl-SI"/>
        </w:rPr>
        <w:t>. Oddaja in dostava vlog</w:t>
      </w:r>
    </w:p>
    <w:p w14:paraId="57A50741" w14:textId="279CC178" w:rsidR="00BE006B" w:rsidRPr="00BE006B" w:rsidRDefault="00BE006B" w:rsidP="00BE006B">
      <w:pPr>
        <w:spacing w:before="100" w:beforeAutospacing="1" w:after="100" w:afterAutospacing="1" w:line="240" w:lineRule="auto"/>
        <w:rPr>
          <w:rFonts w:eastAsia="Times New Roman"/>
          <w:lang w:eastAsia="sl-SI"/>
        </w:rPr>
      </w:pPr>
      <w:r w:rsidRPr="00BE006B">
        <w:rPr>
          <w:rFonts w:eastAsia="Times New Roman"/>
          <w:lang w:eastAsia="sl-SI"/>
        </w:rPr>
        <w:t xml:space="preserve">Vloga mora biti poslana na naslov: </w:t>
      </w:r>
      <w:r w:rsidR="005E1CB6">
        <w:rPr>
          <w:rFonts w:eastAsia="Times New Roman"/>
          <w:lang w:eastAsia="sl-SI"/>
        </w:rPr>
        <w:br/>
      </w:r>
      <w:r w:rsidRPr="00BE006B">
        <w:rPr>
          <w:rFonts w:eastAsia="Times New Roman"/>
          <w:b/>
          <w:lang w:eastAsia="sl-SI"/>
        </w:rPr>
        <w:t>Javni sklad RS za kulturne dejavnosti, Območna izpostava Slovenj Gradec</w:t>
      </w:r>
      <w:r w:rsidRPr="00BE006B">
        <w:rPr>
          <w:rFonts w:eastAsia="Times New Roman"/>
          <w:lang w:eastAsia="sl-SI"/>
        </w:rPr>
        <w:t xml:space="preserve">, Francetova 5, 2380 Slovenj Gradec, do vključno </w:t>
      </w:r>
      <w:r w:rsidR="00EE7697">
        <w:rPr>
          <w:rFonts w:eastAsia="Times New Roman"/>
          <w:lang w:eastAsia="sl-SI"/>
        </w:rPr>
        <w:t>24</w:t>
      </w:r>
      <w:r w:rsidR="00B44BE8">
        <w:rPr>
          <w:rFonts w:eastAsia="Times New Roman"/>
          <w:lang w:eastAsia="sl-SI"/>
        </w:rPr>
        <w:t>.</w:t>
      </w:r>
      <w:r w:rsidR="004D0C83">
        <w:rPr>
          <w:rFonts w:eastAsia="Times New Roman"/>
          <w:lang w:eastAsia="sl-SI"/>
        </w:rPr>
        <w:t xml:space="preserve"> </w:t>
      </w:r>
      <w:r w:rsidR="00EE7697">
        <w:rPr>
          <w:rFonts w:eastAsia="Times New Roman"/>
          <w:lang w:eastAsia="sl-SI"/>
        </w:rPr>
        <w:t>4</w:t>
      </w:r>
      <w:r w:rsidR="00B44BE8">
        <w:rPr>
          <w:rFonts w:eastAsia="Times New Roman"/>
          <w:lang w:eastAsia="sl-SI"/>
        </w:rPr>
        <w:t>.</w:t>
      </w:r>
      <w:r w:rsidR="004D0C83">
        <w:rPr>
          <w:rFonts w:eastAsia="Times New Roman"/>
          <w:lang w:eastAsia="sl-SI"/>
        </w:rPr>
        <w:t xml:space="preserve"> </w:t>
      </w:r>
      <w:r w:rsidR="00B44BE8">
        <w:rPr>
          <w:rFonts w:eastAsia="Times New Roman"/>
          <w:lang w:eastAsia="sl-SI"/>
        </w:rPr>
        <w:t>202</w:t>
      </w:r>
      <w:r w:rsidR="00EE7697">
        <w:rPr>
          <w:rFonts w:eastAsia="Times New Roman"/>
          <w:lang w:eastAsia="sl-SI"/>
        </w:rPr>
        <w:t>3</w:t>
      </w:r>
      <w:r w:rsidRPr="00BE006B">
        <w:rPr>
          <w:rFonts w:eastAsia="Times New Roman"/>
          <w:lang w:eastAsia="sl-SI"/>
        </w:rPr>
        <w:t xml:space="preserve"> (datum poštnega žiga) kot priporočena pošiljka v zaprti ovojnici z oznako na sprednji strani: »</w:t>
      </w:r>
      <w:r w:rsidRPr="00BE006B">
        <w:rPr>
          <w:rFonts w:eastAsia="Times New Roman"/>
          <w:b/>
          <w:lang w:eastAsia="sl-SI"/>
        </w:rPr>
        <w:t>NE ODPIRAJ - VLOGA NA RAZPIS Mislinja-PrP-202</w:t>
      </w:r>
      <w:r w:rsidR="00EE7697">
        <w:rPr>
          <w:rFonts w:eastAsia="Times New Roman"/>
          <w:b/>
          <w:lang w:eastAsia="sl-SI"/>
        </w:rPr>
        <w:t>3</w:t>
      </w:r>
      <w:r w:rsidRPr="00BE006B">
        <w:rPr>
          <w:rFonts w:eastAsia="Times New Roman"/>
          <w:lang w:eastAsia="sl-SI"/>
        </w:rPr>
        <w:t xml:space="preserve">«. </w:t>
      </w:r>
    </w:p>
    <w:p w14:paraId="7114303D" w14:textId="5B460C17" w:rsidR="00166F4D" w:rsidRPr="00810590" w:rsidRDefault="00BE006B" w:rsidP="00BE006B">
      <w:pPr>
        <w:spacing w:before="100" w:beforeAutospacing="1" w:after="100" w:afterAutospacing="1" w:line="240" w:lineRule="auto"/>
        <w:rPr>
          <w:rFonts w:eastAsia="Times New Roman"/>
          <w:lang w:eastAsia="sl-SI"/>
        </w:rPr>
      </w:pPr>
      <w:r w:rsidRPr="00BE006B">
        <w:rPr>
          <w:rFonts w:eastAsia="Times New Roman"/>
          <w:lang w:eastAsia="sl-SI"/>
        </w:rPr>
        <w:t>Na zadnji strani ovitka mora biti navedba p</w:t>
      </w:r>
      <w:r w:rsidR="004D0C83">
        <w:rPr>
          <w:rFonts w:eastAsia="Times New Roman"/>
          <w:lang w:eastAsia="sl-SI"/>
        </w:rPr>
        <w:t>rijavitel</w:t>
      </w:r>
      <w:r w:rsidRPr="00BE006B">
        <w:rPr>
          <w:rFonts w:eastAsia="Times New Roman"/>
          <w:lang w:eastAsia="sl-SI"/>
        </w:rPr>
        <w:t xml:space="preserve">ja: </w:t>
      </w:r>
      <w:r w:rsidRPr="00BE006B">
        <w:rPr>
          <w:rFonts w:eastAsia="Times New Roman"/>
          <w:b/>
          <w:lang w:eastAsia="sl-SI"/>
        </w:rPr>
        <w:t>naziv in poštni naslov (sedež)</w:t>
      </w:r>
      <w:r w:rsidRPr="00BE006B">
        <w:rPr>
          <w:rFonts w:eastAsia="Times New Roman"/>
          <w:lang w:eastAsia="sl-SI"/>
        </w:rPr>
        <w:t>.</w:t>
      </w:r>
      <w:r>
        <w:rPr>
          <w:rFonts w:eastAsia="Times New Roman"/>
          <w:lang w:eastAsia="sl-SI"/>
        </w:rPr>
        <w:br/>
      </w:r>
      <w:r>
        <w:rPr>
          <w:rFonts w:eastAsia="Times New Roman"/>
          <w:lang w:eastAsia="sl-SI"/>
        </w:rPr>
        <w:br/>
      </w:r>
      <w:r w:rsidRPr="00BE006B">
        <w:rPr>
          <w:rFonts w:eastAsia="Times New Roman"/>
          <w:lang w:eastAsia="sl-SI"/>
        </w:rPr>
        <w:t>Oddaja vloge pomeni, da se p</w:t>
      </w:r>
      <w:r w:rsidR="004D0C83">
        <w:rPr>
          <w:rFonts w:eastAsia="Times New Roman"/>
          <w:lang w:eastAsia="sl-SI"/>
        </w:rPr>
        <w:t>rijavitel</w:t>
      </w:r>
      <w:r w:rsidRPr="00BE006B">
        <w:rPr>
          <w:rFonts w:eastAsia="Times New Roman"/>
          <w:lang w:eastAsia="sl-SI"/>
        </w:rPr>
        <w:t xml:space="preserve">j strinja z vsemi pogoji in merili razpisa </w:t>
      </w:r>
      <w:r w:rsidR="00781FAD">
        <w:rPr>
          <w:rFonts w:eastAsia="Times New Roman"/>
          <w:lang w:eastAsia="sl-SI"/>
        </w:rPr>
        <w:t>Mislinja</w:t>
      </w:r>
      <w:r w:rsidRPr="00BE006B">
        <w:rPr>
          <w:rFonts w:eastAsia="Times New Roman"/>
          <w:lang w:eastAsia="sl-SI"/>
        </w:rPr>
        <w:t>-PrP-202</w:t>
      </w:r>
      <w:r w:rsidR="00EE7697">
        <w:rPr>
          <w:rFonts w:eastAsia="Times New Roman"/>
          <w:lang w:eastAsia="sl-SI"/>
        </w:rPr>
        <w:t>3</w:t>
      </w:r>
      <w:r w:rsidRPr="00BE006B">
        <w:rPr>
          <w:rFonts w:eastAsia="Times New Roman"/>
          <w:lang w:eastAsia="sl-SI"/>
        </w:rPr>
        <w:t>.</w:t>
      </w:r>
    </w:p>
    <w:p w14:paraId="2E8B7605" w14:textId="77777777" w:rsidR="00166F4D" w:rsidRPr="00810590" w:rsidRDefault="008D3565" w:rsidP="0095284C">
      <w:pPr>
        <w:spacing w:before="100" w:beforeAutospacing="1" w:after="100" w:afterAutospacing="1" w:line="240" w:lineRule="auto"/>
        <w:rPr>
          <w:rFonts w:eastAsia="Times New Roman"/>
          <w:lang w:eastAsia="sl-SI"/>
        </w:rPr>
      </w:pPr>
      <w:r w:rsidRPr="00810590">
        <w:rPr>
          <w:rFonts w:eastAsia="Times New Roman"/>
          <w:b/>
          <w:bCs/>
          <w:lang w:eastAsia="sl-SI"/>
        </w:rPr>
        <w:t>1</w:t>
      </w:r>
      <w:r w:rsidR="00BE006B">
        <w:rPr>
          <w:rFonts w:eastAsia="Times New Roman"/>
          <w:b/>
          <w:bCs/>
          <w:lang w:eastAsia="sl-SI"/>
        </w:rPr>
        <w:t>4</w:t>
      </w:r>
      <w:r w:rsidR="00166F4D" w:rsidRPr="00810590">
        <w:rPr>
          <w:rFonts w:eastAsia="Times New Roman"/>
          <w:b/>
          <w:bCs/>
          <w:lang w:eastAsia="sl-SI"/>
        </w:rPr>
        <w:t>. Dopolnjevanje vlog</w:t>
      </w:r>
    </w:p>
    <w:p w14:paraId="373B59FC" w14:textId="1A8DDC88" w:rsidR="00166F4D" w:rsidRPr="00810590" w:rsidRDefault="00166F4D" w:rsidP="00166F4D">
      <w:pPr>
        <w:spacing w:before="100" w:beforeAutospacing="1" w:after="100" w:afterAutospacing="1" w:line="240" w:lineRule="auto"/>
        <w:rPr>
          <w:rFonts w:eastAsia="Times New Roman"/>
          <w:lang w:eastAsia="sl-SI"/>
        </w:rPr>
      </w:pPr>
      <w:r w:rsidRPr="00810590">
        <w:rPr>
          <w:rFonts w:eastAsia="Times New Roman"/>
          <w:lang w:eastAsia="sl-SI"/>
        </w:rPr>
        <w:t>P</w:t>
      </w:r>
      <w:r w:rsidR="004D0C83">
        <w:rPr>
          <w:rFonts w:eastAsia="Times New Roman"/>
          <w:lang w:eastAsia="sl-SI"/>
        </w:rPr>
        <w:t>rijavitel</w:t>
      </w:r>
      <w:r w:rsidRPr="00810590">
        <w:rPr>
          <w:rFonts w:eastAsia="Times New Roman"/>
          <w:lang w:eastAsia="sl-SI"/>
        </w:rPr>
        <w:t>j lahko vlogo dopolnjuje v razpisnem roku, kot velja za pošiljanje vlog in sicer s priporočeno pošiljko v zaprti ovojnici z oznako na prednji strani: »NE ODPIRAJ - VLOGA N</w:t>
      </w:r>
      <w:r w:rsidR="00D84B22" w:rsidRPr="00810590">
        <w:rPr>
          <w:rFonts w:eastAsia="Times New Roman"/>
          <w:lang w:eastAsia="sl-SI"/>
        </w:rPr>
        <w:t xml:space="preserve">A RAZPIS </w:t>
      </w:r>
      <w:r w:rsidR="00401F9F">
        <w:rPr>
          <w:rFonts w:eastAsia="Times New Roman"/>
          <w:lang w:eastAsia="sl-SI"/>
        </w:rPr>
        <w:t>Mislinja-PrP-202</w:t>
      </w:r>
      <w:r w:rsidR="00EE7697">
        <w:rPr>
          <w:rFonts w:eastAsia="Times New Roman"/>
          <w:lang w:eastAsia="sl-SI"/>
        </w:rPr>
        <w:t>3</w:t>
      </w:r>
      <w:r w:rsidRPr="00810590">
        <w:rPr>
          <w:rFonts w:eastAsia="Times New Roman"/>
          <w:lang w:eastAsia="sl-SI"/>
        </w:rPr>
        <w:t>« – z obvezno navedbo, na katero vlogo se dopolnitev nanaša.</w:t>
      </w:r>
    </w:p>
    <w:p w14:paraId="7AF7ECEA" w14:textId="48DEE78E" w:rsidR="00166F4D" w:rsidRPr="00810590" w:rsidRDefault="00166F4D" w:rsidP="00166F4D">
      <w:pPr>
        <w:spacing w:before="100" w:beforeAutospacing="1" w:after="100" w:afterAutospacing="1" w:line="240" w:lineRule="auto"/>
        <w:rPr>
          <w:rFonts w:eastAsia="Times New Roman"/>
          <w:lang w:eastAsia="sl-SI"/>
        </w:rPr>
      </w:pPr>
      <w:r w:rsidRPr="00810590">
        <w:rPr>
          <w:rFonts w:eastAsia="Times New Roman"/>
          <w:lang w:eastAsia="sl-SI"/>
        </w:rPr>
        <w:t>Če bo vloga formalno nepopolna, bo p</w:t>
      </w:r>
      <w:r w:rsidR="004D0C83">
        <w:rPr>
          <w:rFonts w:eastAsia="Times New Roman"/>
          <w:lang w:eastAsia="sl-SI"/>
        </w:rPr>
        <w:t>rijavitel</w:t>
      </w:r>
      <w:r w:rsidRPr="00810590">
        <w:rPr>
          <w:rFonts w:eastAsia="Times New Roman"/>
          <w:lang w:eastAsia="sl-SI"/>
        </w:rPr>
        <w:t>j pozvan, da jo dopolni v 5 dneh. Če p</w:t>
      </w:r>
      <w:r w:rsidR="004D0C83">
        <w:rPr>
          <w:rFonts w:eastAsia="Times New Roman"/>
          <w:lang w:eastAsia="sl-SI"/>
        </w:rPr>
        <w:t>rijavitel</w:t>
      </w:r>
      <w:r w:rsidRPr="00810590">
        <w:rPr>
          <w:rFonts w:eastAsia="Times New Roman"/>
          <w:lang w:eastAsia="sl-SI"/>
        </w:rPr>
        <w:t>j vloge ne dopolni v zahtevanem roku, bo vloga zavržena s sklepom.</w:t>
      </w:r>
    </w:p>
    <w:p w14:paraId="1448BB15" w14:textId="77777777" w:rsidR="002A0C13" w:rsidRPr="00522A62" w:rsidRDefault="002A0C13" w:rsidP="002A0C13">
      <w:pPr>
        <w:spacing w:before="100" w:beforeAutospacing="1" w:after="100" w:afterAutospacing="1" w:line="240" w:lineRule="auto"/>
        <w:rPr>
          <w:rFonts w:eastAsia="Times New Roman"/>
          <w:lang w:eastAsia="sl-SI"/>
        </w:rPr>
      </w:pPr>
      <w:r w:rsidRPr="00522A62">
        <w:rPr>
          <w:rFonts w:eastAsia="Times New Roman"/>
          <w:b/>
          <w:bCs/>
          <w:lang w:eastAsia="sl-SI"/>
        </w:rPr>
        <w:t>1</w:t>
      </w:r>
      <w:r w:rsidR="00BE006B">
        <w:rPr>
          <w:rFonts w:eastAsia="Times New Roman"/>
          <w:b/>
          <w:bCs/>
          <w:lang w:eastAsia="sl-SI"/>
        </w:rPr>
        <w:t>5</w:t>
      </w:r>
      <w:r w:rsidRPr="00522A62">
        <w:rPr>
          <w:rFonts w:eastAsia="Times New Roman"/>
          <w:b/>
          <w:bCs/>
          <w:lang w:eastAsia="sl-SI"/>
        </w:rPr>
        <w:t xml:space="preserve">. </w:t>
      </w:r>
      <w:r>
        <w:rPr>
          <w:rFonts w:eastAsia="Times New Roman"/>
          <w:b/>
          <w:bCs/>
          <w:lang w:eastAsia="sl-SI"/>
        </w:rPr>
        <w:t>Informacije o razpisu</w:t>
      </w:r>
    </w:p>
    <w:p w14:paraId="453DC1A9" w14:textId="77777777" w:rsidR="00166F4D" w:rsidRPr="00810590" w:rsidRDefault="002A0C13" w:rsidP="002A0C13">
      <w:pPr>
        <w:spacing w:before="100" w:beforeAutospacing="1" w:after="100" w:afterAutospacing="1" w:line="240" w:lineRule="auto"/>
        <w:rPr>
          <w:rFonts w:eastAsia="Times New Roman"/>
          <w:lang w:eastAsia="sl-SI"/>
        </w:rPr>
      </w:pPr>
      <w:r w:rsidRPr="00435432">
        <w:rPr>
          <w:rFonts w:eastAsia="Times New Roman"/>
          <w:u w:val="single"/>
          <w:lang w:eastAsia="sl-SI"/>
        </w:rPr>
        <w:t>Pristojna pisarna za dajanje informacij in pojasnil je:</w:t>
      </w:r>
      <w:r w:rsidRPr="00435432">
        <w:rPr>
          <w:rFonts w:eastAsia="Times New Roman"/>
          <w:u w:val="single"/>
          <w:lang w:eastAsia="sl-SI"/>
        </w:rPr>
        <w:br/>
      </w:r>
      <w:r>
        <w:rPr>
          <w:rFonts w:eastAsia="Times New Roman"/>
          <w:lang w:eastAsia="sl-SI"/>
        </w:rPr>
        <w:t>JSKD, OI Slovenj Gradec, Francetova 5, 2380 Slovenj Gradec,</w:t>
      </w:r>
      <w:r>
        <w:rPr>
          <w:rFonts w:eastAsia="Times New Roman"/>
          <w:lang w:eastAsia="sl-SI"/>
        </w:rPr>
        <w:br/>
        <w:t xml:space="preserve">e-pošta: </w:t>
      </w:r>
      <w:hyperlink r:id="rId9" w:history="1">
        <w:r w:rsidRPr="00522A62">
          <w:rPr>
            <w:rFonts w:eastAsia="Times New Roman"/>
            <w:color w:val="0000FF"/>
            <w:u w:val="single"/>
            <w:lang w:eastAsia="sl-SI"/>
          </w:rPr>
          <w:t>oi.slovenj.gradec@jskd.si</w:t>
        </w:r>
      </w:hyperlink>
      <w:r>
        <w:rPr>
          <w:rFonts w:eastAsia="Times New Roman"/>
          <w:lang w:eastAsia="sl-SI"/>
        </w:rPr>
        <w:t xml:space="preserve">, </w:t>
      </w:r>
      <w:r w:rsidRPr="00435432">
        <w:rPr>
          <w:rFonts w:eastAsia="Times New Roman"/>
          <w:lang w:eastAsia="sl-SI"/>
        </w:rPr>
        <w:t>telefon: 02/88-12-460.</w:t>
      </w:r>
      <w:r>
        <w:rPr>
          <w:rFonts w:eastAsia="Times New Roman"/>
          <w:lang w:eastAsia="sl-SI"/>
        </w:rPr>
        <w:br/>
        <w:t>U</w:t>
      </w:r>
      <w:r w:rsidRPr="00522A62">
        <w:rPr>
          <w:rFonts w:eastAsia="Times New Roman"/>
          <w:lang w:eastAsia="sl-SI"/>
        </w:rPr>
        <w:t xml:space="preserve">radne ure po telefonu </w:t>
      </w:r>
      <w:r>
        <w:rPr>
          <w:rFonts w:eastAsia="Times New Roman"/>
          <w:lang w:eastAsia="sl-SI"/>
        </w:rPr>
        <w:t xml:space="preserve">so </w:t>
      </w:r>
      <w:r w:rsidRPr="00522A62">
        <w:rPr>
          <w:rFonts w:eastAsia="Times New Roman"/>
          <w:lang w:eastAsia="sl-SI"/>
        </w:rPr>
        <w:t>vsak delovni dan od 9.00 do 11.00 ure.</w:t>
      </w:r>
    </w:p>
    <w:p w14:paraId="6D3B509A" w14:textId="77777777" w:rsidR="00166F4D" w:rsidRPr="00810590" w:rsidRDefault="008D3565" w:rsidP="00166F4D">
      <w:pPr>
        <w:spacing w:before="100" w:beforeAutospacing="1" w:after="100" w:afterAutospacing="1" w:line="240" w:lineRule="auto"/>
        <w:outlineLvl w:val="1"/>
        <w:rPr>
          <w:rFonts w:eastAsia="Times New Roman"/>
          <w:b/>
          <w:bCs/>
          <w:lang w:eastAsia="sl-SI"/>
        </w:rPr>
      </w:pPr>
      <w:r w:rsidRPr="00810590">
        <w:rPr>
          <w:rFonts w:eastAsia="Times New Roman"/>
          <w:b/>
          <w:bCs/>
          <w:lang w:eastAsia="sl-SI"/>
        </w:rPr>
        <w:t>1</w:t>
      </w:r>
      <w:r w:rsidR="00BE006B">
        <w:rPr>
          <w:rFonts w:eastAsia="Times New Roman"/>
          <w:b/>
          <w:bCs/>
          <w:lang w:eastAsia="sl-SI"/>
        </w:rPr>
        <w:t>6</w:t>
      </w:r>
      <w:r w:rsidR="00166F4D" w:rsidRPr="00810590">
        <w:rPr>
          <w:rFonts w:eastAsia="Times New Roman"/>
          <w:b/>
          <w:bCs/>
          <w:lang w:eastAsia="sl-SI"/>
        </w:rPr>
        <w:t>. Dvig in vpogled dokumentacije razpisa</w:t>
      </w:r>
    </w:p>
    <w:p w14:paraId="1790067B" w14:textId="266DB4FD" w:rsidR="008D3565" w:rsidRPr="00810590" w:rsidRDefault="00817E66" w:rsidP="00817E66">
      <w:pPr>
        <w:spacing w:before="100" w:beforeAutospacing="1" w:after="100" w:afterAutospacing="1" w:line="240" w:lineRule="auto"/>
        <w:rPr>
          <w:rFonts w:eastAsia="Times New Roman"/>
          <w:lang w:eastAsia="sl-SI"/>
        </w:rPr>
      </w:pPr>
      <w:r w:rsidRPr="00810590">
        <w:rPr>
          <w:rFonts w:eastAsia="Times New Roman"/>
          <w:lang w:eastAsia="sl-SI"/>
        </w:rPr>
        <w:t>Doku</w:t>
      </w:r>
      <w:r w:rsidR="00D84B22" w:rsidRPr="00810590">
        <w:rPr>
          <w:rFonts w:eastAsia="Times New Roman"/>
          <w:lang w:eastAsia="sl-SI"/>
        </w:rPr>
        <w:t xml:space="preserve">mentacija razpisa </w:t>
      </w:r>
      <w:r w:rsidR="00401F9F">
        <w:rPr>
          <w:rFonts w:eastAsia="Times New Roman"/>
          <w:lang w:eastAsia="sl-SI"/>
        </w:rPr>
        <w:t>Mislinja-PrP-202</w:t>
      </w:r>
      <w:r w:rsidR="00EE7697">
        <w:rPr>
          <w:rFonts w:eastAsia="Times New Roman"/>
          <w:lang w:eastAsia="sl-SI"/>
        </w:rPr>
        <w:t>3</w:t>
      </w:r>
      <w:r w:rsidR="00166F4D" w:rsidRPr="00810590">
        <w:rPr>
          <w:rFonts w:eastAsia="Times New Roman"/>
          <w:lang w:eastAsia="sl-SI"/>
        </w:rPr>
        <w:t xml:space="preserve"> (besedilo razpisa, </w:t>
      </w:r>
      <w:r w:rsidR="00D91722">
        <w:rPr>
          <w:rFonts w:eastAsia="Times New Roman"/>
          <w:lang w:eastAsia="sl-SI"/>
        </w:rPr>
        <w:t xml:space="preserve">merila razpisa, prijavni </w:t>
      </w:r>
      <w:r w:rsidR="00166F4D" w:rsidRPr="00810590">
        <w:rPr>
          <w:rFonts w:eastAsia="Times New Roman"/>
          <w:lang w:eastAsia="sl-SI"/>
        </w:rPr>
        <w:t xml:space="preserve">obrazci) je dostopna na </w:t>
      </w:r>
      <w:r w:rsidR="00540FCA" w:rsidRPr="00810590">
        <w:rPr>
          <w:rFonts w:eastAsia="Times New Roman"/>
          <w:lang w:eastAsia="sl-SI"/>
        </w:rPr>
        <w:t xml:space="preserve">domači strani JSKD </w:t>
      </w:r>
      <w:r w:rsidR="001369CC" w:rsidRPr="00810590">
        <w:rPr>
          <w:rFonts w:eastAsia="Times New Roman"/>
          <w:lang w:eastAsia="sl-SI"/>
        </w:rPr>
        <w:t>(</w:t>
      </w:r>
      <w:r w:rsidR="00540FCA" w:rsidRPr="00810590">
        <w:rPr>
          <w:rFonts w:eastAsia="Times New Roman"/>
          <w:lang w:eastAsia="sl-SI"/>
        </w:rPr>
        <w:t>www.jskd.si</w:t>
      </w:r>
      <w:r w:rsidR="001369CC" w:rsidRPr="00810590">
        <w:rPr>
          <w:rFonts w:eastAsia="Times New Roman"/>
          <w:lang w:eastAsia="sl-SI"/>
        </w:rPr>
        <w:t>)</w:t>
      </w:r>
      <w:r w:rsidR="00540FCA" w:rsidRPr="00810590">
        <w:rPr>
          <w:rFonts w:eastAsia="Times New Roman"/>
          <w:lang w:eastAsia="sl-SI"/>
        </w:rPr>
        <w:t>,</w:t>
      </w:r>
      <w:r w:rsidR="008D3565" w:rsidRPr="00810590">
        <w:rPr>
          <w:rFonts w:eastAsia="Times New Roman"/>
          <w:lang w:eastAsia="sl-SI"/>
        </w:rPr>
        <w:t xml:space="preserve"> p</w:t>
      </w:r>
      <w:r w:rsidR="004D0C83">
        <w:rPr>
          <w:rFonts w:eastAsia="Times New Roman"/>
          <w:lang w:eastAsia="sl-SI"/>
        </w:rPr>
        <w:t>rijavitel</w:t>
      </w:r>
      <w:r w:rsidR="008D3565" w:rsidRPr="00810590">
        <w:rPr>
          <w:rFonts w:eastAsia="Times New Roman"/>
          <w:lang w:eastAsia="sl-SI"/>
        </w:rPr>
        <w:t xml:space="preserve">ji pa jo lahko prevzamejo </w:t>
      </w:r>
      <w:r w:rsidR="00D91722">
        <w:rPr>
          <w:rFonts w:eastAsia="Times New Roman"/>
          <w:lang w:eastAsia="sl-SI"/>
        </w:rPr>
        <w:t xml:space="preserve">tudi </w:t>
      </w:r>
      <w:r w:rsidR="008D3565" w:rsidRPr="00810590">
        <w:rPr>
          <w:rFonts w:eastAsia="Times New Roman"/>
          <w:lang w:eastAsia="sl-SI"/>
        </w:rPr>
        <w:t>osebno</w:t>
      </w:r>
      <w:r w:rsidR="00F8638E" w:rsidRPr="00810590">
        <w:rPr>
          <w:rFonts w:eastAsia="Times New Roman"/>
          <w:lang w:eastAsia="sl-SI"/>
        </w:rPr>
        <w:t xml:space="preserve"> med uradnimi urami</w:t>
      </w:r>
      <w:r w:rsidR="00540FCA" w:rsidRPr="00810590">
        <w:rPr>
          <w:rFonts w:eastAsia="Times New Roman"/>
          <w:lang w:eastAsia="sl-SI"/>
        </w:rPr>
        <w:t xml:space="preserve"> na sedežu območne izpostave JSKD Slovenj Gradec.</w:t>
      </w:r>
    </w:p>
    <w:p w14:paraId="0B554AC5" w14:textId="77777777" w:rsidR="00540FCA" w:rsidRPr="00810590" w:rsidRDefault="008D3565" w:rsidP="00817E66">
      <w:pPr>
        <w:spacing w:before="100" w:beforeAutospacing="1" w:after="100" w:afterAutospacing="1" w:line="240" w:lineRule="auto"/>
        <w:rPr>
          <w:rFonts w:eastAsia="Times New Roman"/>
          <w:b/>
          <w:lang w:eastAsia="sl-SI"/>
        </w:rPr>
      </w:pPr>
      <w:r w:rsidRPr="00810590">
        <w:rPr>
          <w:rFonts w:eastAsia="Times New Roman"/>
          <w:b/>
          <w:lang w:eastAsia="sl-SI"/>
        </w:rPr>
        <w:t>1</w:t>
      </w:r>
      <w:r w:rsidR="00BE006B">
        <w:rPr>
          <w:rFonts w:eastAsia="Times New Roman"/>
          <w:b/>
          <w:lang w:eastAsia="sl-SI"/>
        </w:rPr>
        <w:t>7</w:t>
      </w:r>
      <w:r w:rsidR="00540FCA" w:rsidRPr="00810590">
        <w:rPr>
          <w:rFonts w:eastAsia="Times New Roman"/>
          <w:b/>
          <w:lang w:eastAsia="sl-SI"/>
        </w:rPr>
        <w:t>. Obravnava vlog in obveščanje o izboru</w:t>
      </w:r>
    </w:p>
    <w:p w14:paraId="62220FE0" w14:textId="29DE475F" w:rsidR="00540FCA" w:rsidRPr="00810590" w:rsidRDefault="00540FCA" w:rsidP="00817E66">
      <w:pPr>
        <w:spacing w:before="100" w:beforeAutospacing="1" w:after="100" w:afterAutospacing="1" w:line="240" w:lineRule="auto"/>
        <w:rPr>
          <w:rFonts w:eastAsia="Times New Roman"/>
          <w:lang w:eastAsia="sl-SI"/>
        </w:rPr>
      </w:pPr>
      <w:r w:rsidRPr="00810590">
        <w:rPr>
          <w:rFonts w:eastAsia="Times New Roman"/>
          <w:lang w:eastAsia="sl-SI"/>
        </w:rPr>
        <w:t>Strokovna presoja vlog, pr</w:t>
      </w:r>
      <w:r w:rsidR="00D84B22" w:rsidRPr="00810590">
        <w:rPr>
          <w:rFonts w:eastAsia="Times New Roman"/>
          <w:lang w:eastAsia="sl-SI"/>
        </w:rPr>
        <w:t xml:space="preserve">ispelih na razpis </w:t>
      </w:r>
      <w:r w:rsidR="00401F9F">
        <w:rPr>
          <w:rFonts w:eastAsia="Times New Roman"/>
          <w:lang w:eastAsia="sl-SI"/>
        </w:rPr>
        <w:t>Mislinja-PrP-202</w:t>
      </w:r>
      <w:r w:rsidR="00EE7697">
        <w:rPr>
          <w:rFonts w:eastAsia="Times New Roman"/>
          <w:lang w:eastAsia="sl-SI"/>
        </w:rPr>
        <w:t>3</w:t>
      </w:r>
      <w:r w:rsidRPr="00810590">
        <w:rPr>
          <w:rFonts w:eastAsia="Times New Roman"/>
          <w:lang w:eastAsia="sl-SI"/>
        </w:rPr>
        <w:t xml:space="preserve">, bo potekala v skladu s pravilnikom </w:t>
      </w:r>
      <w:r w:rsidR="001369CC" w:rsidRPr="00810590">
        <w:rPr>
          <w:rFonts w:eastAsia="Times New Roman"/>
          <w:lang w:eastAsia="sl-SI"/>
        </w:rPr>
        <w:t xml:space="preserve">o izvedbi </w:t>
      </w:r>
      <w:r w:rsidRPr="00810590">
        <w:rPr>
          <w:rFonts w:eastAsia="Times New Roman"/>
          <w:lang w:eastAsia="sl-SI"/>
        </w:rPr>
        <w:t xml:space="preserve">javnega </w:t>
      </w:r>
      <w:r w:rsidR="00B3722E" w:rsidRPr="00810590">
        <w:rPr>
          <w:rFonts w:eastAsia="Times New Roman"/>
          <w:lang w:eastAsia="sl-SI"/>
        </w:rPr>
        <w:t xml:space="preserve">poziva in javnega </w:t>
      </w:r>
      <w:r w:rsidRPr="00810590">
        <w:rPr>
          <w:rFonts w:eastAsia="Times New Roman"/>
          <w:lang w:eastAsia="sl-SI"/>
        </w:rPr>
        <w:t>razpisa ter Splošnimi pogoji poslovanja JSKD.</w:t>
      </w:r>
      <w:r w:rsidR="00BE006B">
        <w:rPr>
          <w:rFonts w:eastAsia="Times New Roman"/>
          <w:lang w:eastAsia="sl-SI"/>
        </w:rPr>
        <w:br/>
      </w:r>
      <w:r w:rsidR="00BE006B" w:rsidRPr="00BE006B">
        <w:rPr>
          <w:rFonts w:eastAsia="Times New Roman"/>
          <w:lang w:eastAsia="sl-SI"/>
        </w:rPr>
        <w:t>Odpiranje prispelih v</w:t>
      </w:r>
      <w:r w:rsidR="00BE006B">
        <w:rPr>
          <w:rFonts w:eastAsia="Times New Roman"/>
          <w:lang w:eastAsia="sl-SI"/>
        </w:rPr>
        <w:t xml:space="preserve">log bo potekalo </w:t>
      </w:r>
      <w:r w:rsidR="00B44BE8">
        <w:rPr>
          <w:rFonts w:eastAsia="Times New Roman"/>
          <w:lang w:eastAsia="sl-SI"/>
        </w:rPr>
        <w:t>2</w:t>
      </w:r>
      <w:r w:rsidR="00EE7697">
        <w:rPr>
          <w:rFonts w:eastAsia="Times New Roman"/>
          <w:lang w:eastAsia="sl-SI"/>
        </w:rPr>
        <w:t>6</w:t>
      </w:r>
      <w:r w:rsidR="00B44BE8">
        <w:rPr>
          <w:rFonts w:eastAsia="Times New Roman"/>
          <w:lang w:eastAsia="sl-SI"/>
        </w:rPr>
        <w:t>.</w:t>
      </w:r>
      <w:r w:rsidR="004D0C83">
        <w:rPr>
          <w:rFonts w:eastAsia="Times New Roman"/>
          <w:lang w:eastAsia="sl-SI"/>
        </w:rPr>
        <w:t xml:space="preserve"> </w:t>
      </w:r>
      <w:r w:rsidR="00EE7697">
        <w:rPr>
          <w:rFonts w:eastAsia="Times New Roman"/>
          <w:lang w:eastAsia="sl-SI"/>
        </w:rPr>
        <w:t>4</w:t>
      </w:r>
      <w:r w:rsidR="00B44BE8">
        <w:rPr>
          <w:rFonts w:eastAsia="Times New Roman"/>
          <w:lang w:eastAsia="sl-SI"/>
        </w:rPr>
        <w:t>.</w:t>
      </w:r>
      <w:r w:rsidR="004D0C83">
        <w:rPr>
          <w:rFonts w:eastAsia="Times New Roman"/>
          <w:lang w:eastAsia="sl-SI"/>
        </w:rPr>
        <w:t xml:space="preserve"> </w:t>
      </w:r>
      <w:r w:rsidR="00B44BE8" w:rsidRPr="00B44BE8">
        <w:rPr>
          <w:rFonts w:eastAsia="Times New Roman"/>
          <w:lang w:eastAsia="sl-SI"/>
        </w:rPr>
        <w:t>202</w:t>
      </w:r>
      <w:r w:rsidR="00EE7697">
        <w:rPr>
          <w:rFonts w:eastAsia="Times New Roman"/>
          <w:lang w:eastAsia="sl-SI"/>
        </w:rPr>
        <w:t>3</w:t>
      </w:r>
      <w:r w:rsidR="00BE006B" w:rsidRPr="00B44BE8">
        <w:rPr>
          <w:rFonts w:eastAsia="Times New Roman"/>
          <w:lang w:eastAsia="sl-SI"/>
        </w:rPr>
        <w:t xml:space="preserve"> od 13h</w:t>
      </w:r>
      <w:r w:rsidR="00BE006B" w:rsidRPr="00BE006B">
        <w:rPr>
          <w:rFonts w:eastAsia="Times New Roman"/>
          <w:lang w:eastAsia="sl-SI"/>
        </w:rPr>
        <w:t xml:space="preserve"> dalje v sejni sobi Območne izpostave JSKD Slovenj Gradec na Francetovi 5, 2380 Slovenj Gradec.</w:t>
      </w:r>
    </w:p>
    <w:p w14:paraId="4FC7F9F0" w14:textId="79E0B5F2" w:rsidR="0095284C" w:rsidRPr="00810590" w:rsidRDefault="00BE006B" w:rsidP="00817E66">
      <w:pPr>
        <w:spacing w:before="100" w:beforeAutospacing="1" w:after="100" w:afterAutospacing="1" w:line="240" w:lineRule="auto"/>
        <w:rPr>
          <w:rFonts w:eastAsia="Times New Roman"/>
          <w:lang w:eastAsia="sl-SI"/>
        </w:rPr>
      </w:pPr>
      <w:r w:rsidRPr="00BE006B">
        <w:rPr>
          <w:rFonts w:eastAsia="Times New Roman"/>
          <w:lang w:eastAsia="sl-SI"/>
        </w:rPr>
        <w:t>JSKD bo p</w:t>
      </w:r>
      <w:r w:rsidR="004D0C83">
        <w:rPr>
          <w:rFonts w:eastAsia="Times New Roman"/>
          <w:lang w:eastAsia="sl-SI"/>
        </w:rPr>
        <w:t>rijavitel</w:t>
      </w:r>
      <w:r w:rsidRPr="00BE006B">
        <w:rPr>
          <w:rFonts w:eastAsia="Times New Roman"/>
          <w:lang w:eastAsia="sl-SI"/>
        </w:rPr>
        <w:t>je o svojih odločitvah obvestil v tridesetih dneh po zasedanju in odločitvi strokovno programske komisije.</w:t>
      </w:r>
    </w:p>
    <w:p w14:paraId="45CC45CD" w14:textId="4F64DC54" w:rsidR="0095284C" w:rsidRPr="005E1CB6" w:rsidRDefault="004D0C83" w:rsidP="004D0C83">
      <w:pPr>
        <w:tabs>
          <w:tab w:val="left" w:pos="5670"/>
        </w:tabs>
        <w:spacing w:before="100" w:beforeAutospacing="1" w:after="100" w:afterAutospacing="1" w:line="240" w:lineRule="auto"/>
        <w:ind w:left="6237" w:right="-142"/>
        <w:rPr>
          <w:sz w:val="20"/>
          <w:szCs w:val="20"/>
        </w:rPr>
      </w:pPr>
      <w:r>
        <w:rPr>
          <w:rFonts w:eastAsia="Times New Roman"/>
          <w:b/>
          <w:bCs/>
          <w:lang w:eastAsia="sl-SI"/>
        </w:rPr>
        <w:br/>
      </w:r>
      <w:r w:rsidR="006748B2" w:rsidRPr="00EE7697">
        <w:rPr>
          <w:rFonts w:eastAsia="Times New Roman"/>
          <w:b/>
          <w:bCs/>
          <w:lang w:eastAsia="sl-SI"/>
        </w:rPr>
        <w:t>Damjan Damjanovič</w:t>
      </w:r>
      <w:r w:rsidR="00BE006B" w:rsidRPr="00EE7697">
        <w:rPr>
          <w:rFonts w:eastAsia="Times New Roman"/>
          <w:b/>
          <w:bCs/>
          <w:lang w:eastAsia="sl-SI"/>
        </w:rPr>
        <w:t>,</w:t>
      </w:r>
      <w:r w:rsidR="00BE006B" w:rsidRPr="005E1CB6">
        <w:rPr>
          <w:rFonts w:eastAsia="Times New Roman"/>
          <w:lang w:eastAsia="sl-SI"/>
        </w:rPr>
        <w:br/>
        <w:t>direktor</w:t>
      </w:r>
      <w:r w:rsidR="00BE006B" w:rsidRPr="005E1CB6">
        <w:rPr>
          <w:rFonts w:eastAsia="Times New Roman"/>
          <w:lang w:eastAsia="sl-SI"/>
        </w:rPr>
        <w:br/>
      </w:r>
    </w:p>
    <w:sectPr w:rsidR="0095284C" w:rsidRPr="005E1CB6" w:rsidSect="00967E9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2B0FE" w14:textId="77777777" w:rsidR="00202CA7" w:rsidRDefault="00202CA7" w:rsidP="00522A62">
      <w:pPr>
        <w:spacing w:after="0" w:line="240" w:lineRule="auto"/>
      </w:pPr>
      <w:r>
        <w:separator/>
      </w:r>
    </w:p>
  </w:endnote>
  <w:endnote w:type="continuationSeparator" w:id="0">
    <w:p w14:paraId="41B8772A" w14:textId="77777777" w:rsidR="00202CA7" w:rsidRDefault="00202CA7" w:rsidP="0052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288A" w14:textId="77777777" w:rsidR="00522A62" w:rsidRDefault="00EE074F">
    <w:pPr>
      <w:pStyle w:val="Noga"/>
      <w:jc w:val="center"/>
    </w:pPr>
    <w:r>
      <w:fldChar w:fldCharType="begin"/>
    </w:r>
    <w:r w:rsidR="00522A62">
      <w:instrText>PAGE   \* MERGEFORMAT</w:instrText>
    </w:r>
    <w:r>
      <w:fldChar w:fldCharType="separate"/>
    </w:r>
    <w:r w:rsidR="005E1CB6">
      <w:rPr>
        <w:noProof/>
      </w:rPr>
      <w:t>2</w:t>
    </w:r>
    <w:r>
      <w:fldChar w:fldCharType="end"/>
    </w:r>
  </w:p>
  <w:p w14:paraId="71B90794" w14:textId="77777777" w:rsidR="00522A62" w:rsidRDefault="00522A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CFEE0" w14:textId="77777777" w:rsidR="00202CA7" w:rsidRDefault="00202CA7" w:rsidP="00522A62">
      <w:pPr>
        <w:spacing w:after="0" w:line="240" w:lineRule="auto"/>
      </w:pPr>
      <w:r>
        <w:separator/>
      </w:r>
    </w:p>
  </w:footnote>
  <w:footnote w:type="continuationSeparator" w:id="0">
    <w:p w14:paraId="4687EDC8" w14:textId="77777777" w:rsidR="00202CA7" w:rsidRDefault="00202CA7" w:rsidP="00522A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6708"/>
    <w:multiLevelType w:val="hybridMultilevel"/>
    <w:tmpl w:val="DD48B340"/>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 w15:restartNumberingAfterBreak="0">
    <w:nsid w:val="0E4F24E2"/>
    <w:multiLevelType w:val="hybridMultilevel"/>
    <w:tmpl w:val="3E9EA8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54282D"/>
    <w:multiLevelType w:val="hybridMultilevel"/>
    <w:tmpl w:val="E56AD8CC"/>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3" w15:restartNumberingAfterBreak="0">
    <w:nsid w:val="1FB50AEF"/>
    <w:multiLevelType w:val="hybridMultilevel"/>
    <w:tmpl w:val="55F4C3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0029C0"/>
    <w:multiLevelType w:val="hybridMultilevel"/>
    <w:tmpl w:val="EDBA9A7C"/>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5" w15:restartNumberingAfterBreak="0">
    <w:nsid w:val="339B792F"/>
    <w:multiLevelType w:val="hybridMultilevel"/>
    <w:tmpl w:val="ABCC3B88"/>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6" w15:restartNumberingAfterBreak="0">
    <w:nsid w:val="4C1B629E"/>
    <w:multiLevelType w:val="hybridMultilevel"/>
    <w:tmpl w:val="E14CCA6E"/>
    <w:lvl w:ilvl="0" w:tplc="4A3A0C7A">
      <w:numFmt w:val="bullet"/>
      <w:lvlText w:val="•"/>
      <w:lvlJc w:val="left"/>
      <w:pPr>
        <w:ind w:left="502" w:hanging="360"/>
      </w:pPr>
      <w:rPr>
        <w:rFonts w:ascii="Calibri" w:eastAsia="Times New Roman" w:hAnsi="Calibri" w:cs="Calibri"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num w:numId="1" w16cid:durableId="1588688265">
    <w:abstractNumId w:val="1"/>
  </w:num>
  <w:num w:numId="2" w16cid:durableId="1352878417">
    <w:abstractNumId w:val="4"/>
  </w:num>
  <w:num w:numId="3" w16cid:durableId="1976332868">
    <w:abstractNumId w:val="3"/>
  </w:num>
  <w:num w:numId="4" w16cid:durableId="1964922313">
    <w:abstractNumId w:val="0"/>
  </w:num>
  <w:num w:numId="5" w16cid:durableId="1481193969">
    <w:abstractNumId w:val="6"/>
  </w:num>
  <w:num w:numId="6" w16cid:durableId="395393332">
    <w:abstractNumId w:val="5"/>
  </w:num>
  <w:num w:numId="7" w16cid:durableId="84701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F4D"/>
    <w:rsid w:val="000161A9"/>
    <w:rsid w:val="00034DA3"/>
    <w:rsid w:val="0004022B"/>
    <w:rsid w:val="00067A1E"/>
    <w:rsid w:val="000F575C"/>
    <w:rsid w:val="00105575"/>
    <w:rsid w:val="001369CC"/>
    <w:rsid w:val="001509FB"/>
    <w:rsid w:val="00150B2A"/>
    <w:rsid w:val="00166F4D"/>
    <w:rsid w:val="001A124B"/>
    <w:rsid w:val="001D4835"/>
    <w:rsid w:val="00202CA7"/>
    <w:rsid w:val="00203D63"/>
    <w:rsid w:val="002246C3"/>
    <w:rsid w:val="002475C7"/>
    <w:rsid w:val="00252A2C"/>
    <w:rsid w:val="00252D0D"/>
    <w:rsid w:val="0027654D"/>
    <w:rsid w:val="0029236D"/>
    <w:rsid w:val="002A0C13"/>
    <w:rsid w:val="002A44F3"/>
    <w:rsid w:val="002B3618"/>
    <w:rsid w:val="002C5205"/>
    <w:rsid w:val="002F7BAC"/>
    <w:rsid w:val="00310ABF"/>
    <w:rsid w:val="003531C0"/>
    <w:rsid w:val="00373D5C"/>
    <w:rsid w:val="00375F6A"/>
    <w:rsid w:val="00380928"/>
    <w:rsid w:val="003833C0"/>
    <w:rsid w:val="00390D10"/>
    <w:rsid w:val="003A3521"/>
    <w:rsid w:val="003A5537"/>
    <w:rsid w:val="003A7601"/>
    <w:rsid w:val="003D70DA"/>
    <w:rsid w:val="003E5209"/>
    <w:rsid w:val="003E57CB"/>
    <w:rsid w:val="00401F9F"/>
    <w:rsid w:val="004025E8"/>
    <w:rsid w:val="00404A6D"/>
    <w:rsid w:val="004138C2"/>
    <w:rsid w:val="004273D5"/>
    <w:rsid w:val="0043238A"/>
    <w:rsid w:val="004857A0"/>
    <w:rsid w:val="004A14E2"/>
    <w:rsid w:val="004B6FD0"/>
    <w:rsid w:val="004D0C83"/>
    <w:rsid w:val="004D411A"/>
    <w:rsid w:val="004D7029"/>
    <w:rsid w:val="004D7515"/>
    <w:rsid w:val="00505433"/>
    <w:rsid w:val="00516417"/>
    <w:rsid w:val="00522A62"/>
    <w:rsid w:val="00523C88"/>
    <w:rsid w:val="00540FCA"/>
    <w:rsid w:val="0055531F"/>
    <w:rsid w:val="0056237B"/>
    <w:rsid w:val="005A7666"/>
    <w:rsid w:val="005B167B"/>
    <w:rsid w:val="005E10A1"/>
    <w:rsid w:val="005E1CB6"/>
    <w:rsid w:val="005F3DD1"/>
    <w:rsid w:val="006057EF"/>
    <w:rsid w:val="00643217"/>
    <w:rsid w:val="0066022B"/>
    <w:rsid w:val="006748B2"/>
    <w:rsid w:val="0068517A"/>
    <w:rsid w:val="00691B31"/>
    <w:rsid w:val="00693592"/>
    <w:rsid w:val="00694EF6"/>
    <w:rsid w:val="006B41A3"/>
    <w:rsid w:val="006E4B4F"/>
    <w:rsid w:val="00737087"/>
    <w:rsid w:val="00760B99"/>
    <w:rsid w:val="00781FAD"/>
    <w:rsid w:val="007F7397"/>
    <w:rsid w:val="008050EE"/>
    <w:rsid w:val="00810590"/>
    <w:rsid w:val="00817E66"/>
    <w:rsid w:val="00840DCA"/>
    <w:rsid w:val="00840F68"/>
    <w:rsid w:val="0086191C"/>
    <w:rsid w:val="00864E4F"/>
    <w:rsid w:val="00891196"/>
    <w:rsid w:val="008A2E56"/>
    <w:rsid w:val="008D3565"/>
    <w:rsid w:val="008F7EE7"/>
    <w:rsid w:val="00917A5D"/>
    <w:rsid w:val="00946130"/>
    <w:rsid w:val="0095284C"/>
    <w:rsid w:val="00967E9D"/>
    <w:rsid w:val="00990FCF"/>
    <w:rsid w:val="009D52D0"/>
    <w:rsid w:val="00A378A5"/>
    <w:rsid w:val="00A53228"/>
    <w:rsid w:val="00A567D3"/>
    <w:rsid w:val="00A95C63"/>
    <w:rsid w:val="00B3722E"/>
    <w:rsid w:val="00B44BE8"/>
    <w:rsid w:val="00B5338B"/>
    <w:rsid w:val="00BE006B"/>
    <w:rsid w:val="00BE33F5"/>
    <w:rsid w:val="00C074F3"/>
    <w:rsid w:val="00C11778"/>
    <w:rsid w:val="00C2092F"/>
    <w:rsid w:val="00C22BAF"/>
    <w:rsid w:val="00C36D38"/>
    <w:rsid w:val="00C46FB2"/>
    <w:rsid w:val="00C5138F"/>
    <w:rsid w:val="00C5631B"/>
    <w:rsid w:val="00C93782"/>
    <w:rsid w:val="00C95566"/>
    <w:rsid w:val="00CA4833"/>
    <w:rsid w:val="00CC4514"/>
    <w:rsid w:val="00CE0CBD"/>
    <w:rsid w:val="00CF31E8"/>
    <w:rsid w:val="00CF6849"/>
    <w:rsid w:val="00D30829"/>
    <w:rsid w:val="00D33F48"/>
    <w:rsid w:val="00D52202"/>
    <w:rsid w:val="00D759C6"/>
    <w:rsid w:val="00D84B22"/>
    <w:rsid w:val="00D91722"/>
    <w:rsid w:val="00DA7063"/>
    <w:rsid w:val="00DB3BC2"/>
    <w:rsid w:val="00DC1867"/>
    <w:rsid w:val="00DE2D48"/>
    <w:rsid w:val="00DF3BBA"/>
    <w:rsid w:val="00E010FD"/>
    <w:rsid w:val="00E71DCB"/>
    <w:rsid w:val="00EB0876"/>
    <w:rsid w:val="00EC34CB"/>
    <w:rsid w:val="00ED0B6F"/>
    <w:rsid w:val="00EE074F"/>
    <w:rsid w:val="00EE4B1B"/>
    <w:rsid w:val="00EE7697"/>
    <w:rsid w:val="00EF0A25"/>
    <w:rsid w:val="00EF2C43"/>
    <w:rsid w:val="00F160A7"/>
    <w:rsid w:val="00F356D6"/>
    <w:rsid w:val="00F8638E"/>
    <w:rsid w:val="00F91817"/>
    <w:rsid w:val="00F94BBA"/>
    <w:rsid w:val="00FD1972"/>
    <w:rsid w:val="00FD4FEF"/>
    <w:rsid w:val="00FE261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2270"/>
  <w15:chartTrackingRefBased/>
  <w15:docId w15:val="{39B9AD50-A9E8-4C37-A860-B776CF0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E9D"/>
    <w:pPr>
      <w:spacing w:after="200" w:line="276" w:lineRule="auto"/>
    </w:pPr>
    <w:rPr>
      <w:sz w:val="22"/>
      <w:szCs w:val="22"/>
      <w:lang w:eastAsia="en-US"/>
    </w:rPr>
  </w:style>
  <w:style w:type="paragraph" w:styleId="Naslov1">
    <w:name w:val="heading 1"/>
    <w:basedOn w:val="Navaden"/>
    <w:link w:val="Naslov1Znak"/>
    <w:uiPriority w:val="9"/>
    <w:qFormat/>
    <w:rsid w:val="00166F4D"/>
    <w:pPr>
      <w:spacing w:before="100" w:beforeAutospacing="1" w:after="100" w:afterAutospacing="1" w:line="240" w:lineRule="auto"/>
      <w:outlineLvl w:val="0"/>
    </w:pPr>
    <w:rPr>
      <w:rFonts w:ascii="Times New Roman" w:eastAsia="Times New Roman" w:hAnsi="Times New Roman"/>
      <w:b/>
      <w:bCs/>
      <w:kern w:val="36"/>
      <w:sz w:val="48"/>
      <w:szCs w:val="48"/>
      <w:lang w:val="x-none" w:eastAsia="sl-SI"/>
    </w:rPr>
  </w:style>
  <w:style w:type="paragraph" w:styleId="Naslov2">
    <w:name w:val="heading 2"/>
    <w:basedOn w:val="Navaden"/>
    <w:link w:val="Naslov2Znak"/>
    <w:uiPriority w:val="9"/>
    <w:qFormat/>
    <w:rsid w:val="00166F4D"/>
    <w:pPr>
      <w:spacing w:before="100" w:beforeAutospacing="1" w:after="100" w:afterAutospacing="1" w:line="240" w:lineRule="auto"/>
      <w:outlineLvl w:val="1"/>
    </w:pPr>
    <w:rPr>
      <w:rFonts w:ascii="Times New Roman" w:eastAsia="Times New Roman" w:hAnsi="Times New Roman"/>
      <w:b/>
      <w:bCs/>
      <w:sz w:val="36"/>
      <w:szCs w:val="36"/>
      <w:lang w:val="x-none"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166F4D"/>
    <w:rPr>
      <w:rFonts w:ascii="Times New Roman" w:eastAsia="Times New Roman" w:hAnsi="Times New Roman" w:cs="Times New Roman"/>
      <w:b/>
      <w:bCs/>
      <w:kern w:val="36"/>
      <w:sz w:val="48"/>
      <w:szCs w:val="48"/>
      <w:lang w:eastAsia="sl-SI"/>
    </w:rPr>
  </w:style>
  <w:style w:type="character" w:customStyle="1" w:styleId="Naslov2Znak">
    <w:name w:val="Naslov 2 Znak"/>
    <w:link w:val="Naslov2"/>
    <w:uiPriority w:val="9"/>
    <w:rsid w:val="00166F4D"/>
    <w:rPr>
      <w:rFonts w:ascii="Times New Roman" w:eastAsia="Times New Roman" w:hAnsi="Times New Roman" w:cs="Times New Roman"/>
      <w:b/>
      <w:bCs/>
      <w:sz w:val="36"/>
      <w:szCs w:val="36"/>
      <w:lang w:eastAsia="sl-SI"/>
    </w:rPr>
  </w:style>
  <w:style w:type="paragraph" w:customStyle="1" w:styleId="helvetica12">
    <w:name w:val="helvetica12"/>
    <w:basedOn w:val="Navaden"/>
    <w:rsid w:val="00166F4D"/>
    <w:pPr>
      <w:spacing w:before="100" w:beforeAutospacing="1" w:after="100" w:afterAutospacing="1" w:line="240" w:lineRule="auto"/>
    </w:pPr>
    <w:rPr>
      <w:rFonts w:ascii="Times New Roman" w:eastAsia="Times New Roman" w:hAnsi="Times New Roman"/>
      <w:sz w:val="24"/>
      <w:szCs w:val="24"/>
      <w:lang w:eastAsia="sl-SI"/>
    </w:rPr>
  </w:style>
  <w:style w:type="paragraph" w:styleId="Navadensplet">
    <w:name w:val="Normal (Web)"/>
    <w:basedOn w:val="Navaden"/>
    <w:uiPriority w:val="99"/>
    <w:unhideWhenUsed/>
    <w:rsid w:val="00166F4D"/>
    <w:pPr>
      <w:spacing w:before="100" w:beforeAutospacing="1" w:after="100" w:afterAutospacing="1" w:line="240" w:lineRule="auto"/>
    </w:pPr>
    <w:rPr>
      <w:rFonts w:ascii="Times New Roman" w:eastAsia="Times New Roman" w:hAnsi="Times New Roman"/>
      <w:sz w:val="24"/>
      <w:szCs w:val="24"/>
      <w:lang w:eastAsia="sl-SI"/>
    </w:rPr>
  </w:style>
  <w:style w:type="character" w:styleId="Krepko">
    <w:name w:val="Strong"/>
    <w:uiPriority w:val="22"/>
    <w:qFormat/>
    <w:rsid w:val="00166F4D"/>
    <w:rPr>
      <w:b/>
      <w:bCs/>
    </w:rPr>
  </w:style>
  <w:style w:type="character" w:styleId="Hiperpovezava">
    <w:name w:val="Hyperlink"/>
    <w:uiPriority w:val="99"/>
    <w:unhideWhenUsed/>
    <w:rsid w:val="00166F4D"/>
    <w:rPr>
      <w:color w:val="0000FF"/>
      <w:u w:val="single"/>
    </w:rPr>
  </w:style>
  <w:style w:type="paragraph" w:styleId="Besedilooblaka">
    <w:name w:val="Balloon Text"/>
    <w:basedOn w:val="Navaden"/>
    <w:link w:val="BesedilooblakaZnak"/>
    <w:uiPriority w:val="99"/>
    <w:semiHidden/>
    <w:unhideWhenUsed/>
    <w:rsid w:val="00EF0A25"/>
    <w:pPr>
      <w:spacing w:after="0" w:line="240" w:lineRule="auto"/>
    </w:pPr>
    <w:rPr>
      <w:rFonts w:ascii="Tahoma" w:hAnsi="Tahoma"/>
      <w:sz w:val="16"/>
      <w:szCs w:val="16"/>
      <w:lang w:val="x-none"/>
    </w:rPr>
  </w:style>
  <w:style w:type="character" w:customStyle="1" w:styleId="BesedilooblakaZnak">
    <w:name w:val="Besedilo oblačka Znak"/>
    <w:link w:val="Besedilooblaka"/>
    <w:uiPriority w:val="99"/>
    <w:semiHidden/>
    <w:rsid w:val="00EF0A25"/>
    <w:rPr>
      <w:rFonts w:ascii="Tahoma" w:hAnsi="Tahoma" w:cs="Tahoma"/>
      <w:sz w:val="16"/>
      <w:szCs w:val="16"/>
      <w:lang w:eastAsia="en-US"/>
    </w:rPr>
  </w:style>
  <w:style w:type="character" w:customStyle="1" w:styleId="Komentar-sklic">
    <w:name w:val="Komentar - sklic"/>
    <w:uiPriority w:val="99"/>
    <w:semiHidden/>
    <w:unhideWhenUsed/>
    <w:rsid w:val="00D33F48"/>
    <w:rPr>
      <w:sz w:val="16"/>
      <w:szCs w:val="16"/>
    </w:rPr>
  </w:style>
  <w:style w:type="paragraph" w:customStyle="1" w:styleId="Komentar-besedilo">
    <w:name w:val="Komentar - besedilo"/>
    <w:basedOn w:val="Navaden"/>
    <w:link w:val="Komentar-besediloZnak"/>
    <w:uiPriority w:val="99"/>
    <w:semiHidden/>
    <w:unhideWhenUsed/>
    <w:rsid w:val="00D33F48"/>
    <w:rPr>
      <w:sz w:val="20"/>
      <w:szCs w:val="20"/>
      <w:lang w:val="x-none"/>
    </w:rPr>
  </w:style>
  <w:style w:type="character" w:customStyle="1" w:styleId="Komentar-besediloZnak">
    <w:name w:val="Komentar - besedilo Znak"/>
    <w:link w:val="Komentar-besedilo"/>
    <w:uiPriority w:val="99"/>
    <w:semiHidden/>
    <w:rsid w:val="00D33F48"/>
    <w:rPr>
      <w:lang w:eastAsia="en-US"/>
    </w:rPr>
  </w:style>
  <w:style w:type="paragraph" w:customStyle="1" w:styleId="Zadevakomentarja">
    <w:name w:val="Zadeva komentarja"/>
    <w:basedOn w:val="Komentar-besedilo"/>
    <w:next w:val="Komentar-besedilo"/>
    <w:link w:val="ZadevakomentarjaZnak"/>
    <w:uiPriority w:val="99"/>
    <w:semiHidden/>
    <w:unhideWhenUsed/>
    <w:rsid w:val="00D33F48"/>
    <w:rPr>
      <w:b/>
      <w:bCs/>
    </w:rPr>
  </w:style>
  <w:style w:type="character" w:customStyle="1" w:styleId="ZadevakomentarjaZnak">
    <w:name w:val="Zadeva komentarja Znak"/>
    <w:link w:val="Zadevakomentarja"/>
    <w:uiPriority w:val="99"/>
    <w:semiHidden/>
    <w:rsid w:val="00D33F48"/>
    <w:rPr>
      <w:b/>
      <w:bCs/>
      <w:lang w:eastAsia="en-US"/>
    </w:rPr>
  </w:style>
  <w:style w:type="paragraph" w:styleId="Glava">
    <w:name w:val="header"/>
    <w:basedOn w:val="Navaden"/>
    <w:link w:val="GlavaZnak"/>
    <w:uiPriority w:val="99"/>
    <w:unhideWhenUsed/>
    <w:rsid w:val="00522A62"/>
    <w:pPr>
      <w:tabs>
        <w:tab w:val="center" w:pos="4536"/>
        <w:tab w:val="right" w:pos="9072"/>
      </w:tabs>
    </w:pPr>
    <w:rPr>
      <w:lang w:val="x-none"/>
    </w:rPr>
  </w:style>
  <w:style w:type="character" w:customStyle="1" w:styleId="GlavaZnak">
    <w:name w:val="Glava Znak"/>
    <w:link w:val="Glava"/>
    <w:uiPriority w:val="99"/>
    <w:rsid w:val="00522A62"/>
    <w:rPr>
      <w:sz w:val="22"/>
      <w:szCs w:val="22"/>
      <w:lang w:eastAsia="en-US"/>
    </w:rPr>
  </w:style>
  <w:style w:type="paragraph" w:styleId="Noga">
    <w:name w:val="footer"/>
    <w:basedOn w:val="Navaden"/>
    <w:link w:val="NogaZnak"/>
    <w:uiPriority w:val="99"/>
    <w:unhideWhenUsed/>
    <w:rsid w:val="00522A62"/>
    <w:pPr>
      <w:tabs>
        <w:tab w:val="center" w:pos="4536"/>
        <w:tab w:val="right" w:pos="9072"/>
      </w:tabs>
    </w:pPr>
    <w:rPr>
      <w:lang w:val="x-none"/>
    </w:rPr>
  </w:style>
  <w:style w:type="character" w:customStyle="1" w:styleId="NogaZnak">
    <w:name w:val="Noga Znak"/>
    <w:link w:val="Noga"/>
    <w:uiPriority w:val="99"/>
    <w:rsid w:val="00522A62"/>
    <w:rPr>
      <w:sz w:val="22"/>
      <w:szCs w:val="22"/>
      <w:lang w:eastAsia="en-US"/>
    </w:rPr>
  </w:style>
  <w:style w:type="paragraph" w:styleId="Sprotnaopomba-besedilo">
    <w:name w:val="footnote text"/>
    <w:basedOn w:val="Navaden"/>
    <w:link w:val="Sprotnaopomba-besediloZnak"/>
    <w:uiPriority w:val="99"/>
    <w:semiHidden/>
    <w:unhideWhenUsed/>
    <w:rsid w:val="00DB3BC2"/>
    <w:rPr>
      <w:sz w:val="20"/>
      <w:szCs w:val="20"/>
      <w:lang w:val="x-none"/>
    </w:rPr>
  </w:style>
  <w:style w:type="character" w:customStyle="1" w:styleId="Sprotnaopomba-besediloZnak">
    <w:name w:val="Sprotna opomba - besedilo Znak"/>
    <w:link w:val="Sprotnaopomba-besedilo"/>
    <w:uiPriority w:val="99"/>
    <w:semiHidden/>
    <w:rsid w:val="00DB3BC2"/>
    <w:rPr>
      <w:lang w:eastAsia="en-US"/>
    </w:rPr>
  </w:style>
  <w:style w:type="character" w:styleId="Sprotnaopomba-sklic">
    <w:name w:val="footnote reference"/>
    <w:uiPriority w:val="99"/>
    <w:semiHidden/>
    <w:unhideWhenUsed/>
    <w:rsid w:val="00DB3BC2"/>
    <w:rPr>
      <w:vertAlign w:val="superscript"/>
    </w:rPr>
  </w:style>
  <w:style w:type="character" w:styleId="Nerazreenaomemba">
    <w:name w:val="Unresolved Mention"/>
    <w:uiPriority w:val="99"/>
    <w:semiHidden/>
    <w:unhideWhenUsed/>
    <w:rsid w:val="004D0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844962">
      <w:bodyDiv w:val="1"/>
      <w:marLeft w:val="0"/>
      <w:marRight w:val="0"/>
      <w:marTop w:val="0"/>
      <w:marBottom w:val="0"/>
      <w:divBdr>
        <w:top w:val="none" w:sz="0" w:space="0" w:color="auto"/>
        <w:left w:val="none" w:sz="0" w:space="0" w:color="auto"/>
        <w:bottom w:val="none" w:sz="0" w:space="0" w:color="auto"/>
        <w:right w:val="none" w:sz="0" w:space="0" w:color="auto"/>
      </w:divBdr>
    </w:div>
    <w:div w:id="1555384023">
      <w:bodyDiv w:val="1"/>
      <w:marLeft w:val="0"/>
      <w:marRight w:val="0"/>
      <w:marTop w:val="0"/>
      <w:marBottom w:val="0"/>
      <w:divBdr>
        <w:top w:val="none" w:sz="0" w:space="0" w:color="auto"/>
        <w:left w:val="none" w:sz="0" w:space="0" w:color="auto"/>
        <w:bottom w:val="none" w:sz="0" w:space="0" w:color="auto"/>
        <w:right w:val="none" w:sz="0" w:space="0" w:color="auto"/>
      </w:divBdr>
      <w:divsChild>
        <w:div w:id="91055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kd.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i.ljubljana@jskd.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718E1-B581-4135-B70B-6F68DB6BE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2095</Words>
  <Characters>11943</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14010</CharactersWithSpaces>
  <SharedDoc>false</SharedDoc>
  <HLinks>
    <vt:vector size="12" baseType="variant">
      <vt:variant>
        <vt:i4>721017</vt:i4>
      </vt:variant>
      <vt:variant>
        <vt:i4>3</vt:i4>
      </vt:variant>
      <vt:variant>
        <vt:i4>0</vt:i4>
      </vt:variant>
      <vt:variant>
        <vt:i4>5</vt:i4>
      </vt:variant>
      <vt:variant>
        <vt:lpwstr>mailto:oi.ljubljana@jskd.si</vt:lpwstr>
      </vt:variant>
      <vt:variant>
        <vt:lpwstr/>
      </vt:variant>
      <vt:variant>
        <vt:i4>262169</vt:i4>
      </vt:variant>
      <vt:variant>
        <vt:i4>0</vt:i4>
      </vt:variant>
      <vt:variant>
        <vt:i4>0</vt:i4>
      </vt:variant>
      <vt:variant>
        <vt:i4>5</vt:i4>
      </vt:variant>
      <vt:variant>
        <vt:lpwstr>http://www.jskd.si/financiranje/drugi_pozivi/drugi_21/mislinja_prp_21/merila-mislinja-prp-2021.pdf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cp:lastModifiedBy>Mihael Šuler</cp:lastModifiedBy>
  <cp:revision>10</cp:revision>
  <cp:lastPrinted>2019-03-27T10:49:00Z</cp:lastPrinted>
  <dcterms:created xsi:type="dcterms:W3CDTF">2023-03-15T09:25:00Z</dcterms:created>
  <dcterms:modified xsi:type="dcterms:W3CDTF">2023-03-17T11:56:00Z</dcterms:modified>
</cp:coreProperties>
</file>